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C21B" w14:textId="77777777" w:rsidR="00683605" w:rsidRDefault="00683605" w:rsidP="00797E0F">
      <w:pPr>
        <w:jc w:val="center"/>
        <w:rPr>
          <w:b/>
          <w:sz w:val="28"/>
          <w:szCs w:val="28"/>
        </w:rPr>
      </w:pPr>
    </w:p>
    <w:p w14:paraId="16F36CE7" w14:textId="77777777" w:rsidR="00D33371" w:rsidRDefault="00797E0F" w:rsidP="00797E0F">
      <w:pPr>
        <w:jc w:val="center"/>
        <w:rPr>
          <w:b/>
          <w:color w:val="C00000"/>
          <w:sz w:val="28"/>
          <w:szCs w:val="28"/>
        </w:rPr>
      </w:pPr>
      <w:r w:rsidRPr="00C501A1">
        <w:rPr>
          <w:b/>
          <w:color w:val="C00000"/>
          <w:sz w:val="28"/>
          <w:szCs w:val="28"/>
        </w:rPr>
        <w:t>Hartford Foundation for Public Giving</w:t>
      </w:r>
    </w:p>
    <w:p w14:paraId="13A5A214" w14:textId="77777777" w:rsidR="00797E0F" w:rsidRPr="00C501A1" w:rsidRDefault="00797E0F" w:rsidP="00797E0F">
      <w:pPr>
        <w:jc w:val="center"/>
        <w:rPr>
          <w:b/>
          <w:color w:val="C00000"/>
          <w:sz w:val="28"/>
          <w:szCs w:val="28"/>
        </w:rPr>
      </w:pPr>
      <w:r w:rsidRPr="00C501A1">
        <w:rPr>
          <w:b/>
          <w:color w:val="C00000"/>
          <w:sz w:val="28"/>
          <w:szCs w:val="28"/>
        </w:rPr>
        <w:t xml:space="preserve">Small Agency </w:t>
      </w:r>
      <w:r w:rsidR="00B33FF7">
        <w:rPr>
          <w:b/>
          <w:color w:val="C00000"/>
          <w:sz w:val="28"/>
          <w:szCs w:val="28"/>
        </w:rPr>
        <w:t>- Small Project Grant</w:t>
      </w:r>
      <w:r w:rsidR="00386F9B">
        <w:rPr>
          <w:b/>
          <w:color w:val="C00000"/>
          <w:sz w:val="28"/>
          <w:szCs w:val="28"/>
        </w:rPr>
        <w:t xml:space="preserve"> </w:t>
      </w:r>
      <w:r w:rsidRPr="00C501A1">
        <w:rPr>
          <w:b/>
          <w:color w:val="C00000"/>
          <w:sz w:val="28"/>
          <w:szCs w:val="28"/>
        </w:rPr>
        <w:t>Report Form</w:t>
      </w:r>
    </w:p>
    <w:p w14:paraId="544789AB" w14:textId="77777777" w:rsidR="00797E0F" w:rsidRDefault="00797E0F" w:rsidP="00C1323B">
      <w:pPr>
        <w:rPr>
          <w:b/>
        </w:rPr>
      </w:pPr>
    </w:p>
    <w:p w14:paraId="57794BFF" w14:textId="77777777" w:rsidR="005179E5" w:rsidRPr="0020515E" w:rsidRDefault="005179E5" w:rsidP="00D33371">
      <w:pPr>
        <w:rPr>
          <w:b/>
          <w:sz w:val="24"/>
          <w:szCs w:val="24"/>
          <w:u w:val="single"/>
        </w:rPr>
      </w:pPr>
    </w:p>
    <w:p w14:paraId="63655E89" w14:textId="77777777" w:rsidR="009A788D" w:rsidRPr="00D33371" w:rsidRDefault="009A788D" w:rsidP="00D33371">
      <w:pPr>
        <w:rPr>
          <w:b/>
          <w:sz w:val="24"/>
          <w:szCs w:val="24"/>
          <w:u w:val="single"/>
        </w:rPr>
      </w:pPr>
      <w:r w:rsidRPr="0020515E">
        <w:rPr>
          <w:b/>
          <w:sz w:val="24"/>
          <w:szCs w:val="24"/>
          <w:u w:val="single"/>
        </w:rPr>
        <w:t xml:space="preserve">Reporting </w:t>
      </w:r>
      <w:proofErr w:type="gramStart"/>
      <w:r w:rsidRPr="0020515E">
        <w:rPr>
          <w:b/>
          <w:sz w:val="24"/>
          <w:szCs w:val="24"/>
          <w:u w:val="single"/>
        </w:rPr>
        <w:t>Schedule :</w:t>
      </w:r>
      <w:proofErr w:type="gramEnd"/>
    </w:p>
    <w:p w14:paraId="42E892FF" w14:textId="77777777" w:rsidR="009A788D" w:rsidRPr="0020515E" w:rsidRDefault="009A788D" w:rsidP="00D33371">
      <w:pPr>
        <w:rPr>
          <w:b/>
          <w:sz w:val="24"/>
          <w:szCs w:val="24"/>
        </w:rPr>
      </w:pPr>
    </w:p>
    <w:p w14:paraId="6F5C29AF" w14:textId="77777777" w:rsidR="009A788D" w:rsidRPr="0020515E" w:rsidRDefault="009A788D" w:rsidP="00D33371">
      <w:pPr>
        <w:rPr>
          <w:sz w:val="24"/>
          <w:szCs w:val="24"/>
        </w:rPr>
      </w:pPr>
      <w:r w:rsidRPr="0020515E">
        <w:rPr>
          <w:b/>
          <w:sz w:val="24"/>
          <w:szCs w:val="24"/>
        </w:rPr>
        <w:t xml:space="preserve">Initial Template. </w:t>
      </w:r>
      <w:r w:rsidR="005179E5" w:rsidRPr="0020515E">
        <w:rPr>
          <w:b/>
          <w:sz w:val="24"/>
          <w:szCs w:val="24"/>
        </w:rPr>
        <w:tab/>
      </w:r>
      <w:r w:rsidRPr="0020515E">
        <w:rPr>
          <w:sz w:val="24"/>
          <w:szCs w:val="24"/>
        </w:rPr>
        <w:t xml:space="preserve">Complete </w:t>
      </w:r>
      <w:r w:rsidRPr="0020515E">
        <w:rPr>
          <w:b/>
          <w:sz w:val="24"/>
          <w:szCs w:val="24"/>
        </w:rPr>
        <w:t xml:space="preserve">Columns 1 through </w:t>
      </w:r>
      <w:r w:rsidR="00B33FF7" w:rsidRPr="0020515E">
        <w:rPr>
          <w:b/>
          <w:sz w:val="24"/>
          <w:szCs w:val="24"/>
        </w:rPr>
        <w:t>4</w:t>
      </w:r>
      <w:r w:rsidRPr="0020515E">
        <w:rPr>
          <w:sz w:val="24"/>
          <w:szCs w:val="24"/>
        </w:rPr>
        <w:t xml:space="preserve"> on the Report Template and return to </w:t>
      </w:r>
      <w:r w:rsidR="005179E5" w:rsidRPr="0020515E">
        <w:rPr>
          <w:sz w:val="24"/>
          <w:szCs w:val="24"/>
        </w:rPr>
        <w:tab/>
      </w:r>
      <w:r w:rsidR="005179E5" w:rsidRPr="0020515E">
        <w:rPr>
          <w:sz w:val="24"/>
          <w:szCs w:val="24"/>
        </w:rPr>
        <w:tab/>
      </w:r>
      <w:r w:rsidR="005179E5" w:rsidRPr="0020515E">
        <w:rPr>
          <w:sz w:val="24"/>
          <w:szCs w:val="24"/>
        </w:rPr>
        <w:tab/>
      </w:r>
      <w:r w:rsidR="005179E5" w:rsidRPr="0020515E">
        <w:rPr>
          <w:sz w:val="24"/>
          <w:szCs w:val="24"/>
        </w:rPr>
        <w:tab/>
      </w:r>
      <w:r w:rsidRPr="0020515E">
        <w:rPr>
          <w:sz w:val="24"/>
          <w:szCs w:val="24"/>
        </w:rPr>
        <w:t>Grants Administration within 30 days of</w:t>
      </w:r>
      <w:r w:rsidRPr="00FB22CE">
        <w:rPr>
          <w:sz w:val="24"/>
          <w:szCs w:val="24"/>
        </w:rPr>
        <w:t xml:space="preserve"> receiving your</w:t>
      </w:r>
      <w:r w:rsidRPr="0020515E">
        <w:rPr>
          <w:sz w:val="24"/>
          <w:szCs w:val="24"/>
        </w:rPr>
        <w:t xml:space="preserve"> grant award </w:t>
      </w:r>
      <w:r w:rsidR="005179E5" w:rsidRPr="0020515E">
        <w:rPr>
          <w:sz w:val="24"/>
          <w:szCs w:val="24"/>
        </w:rPr>
        <w:tab/>
      </w:r>
      <w:r w:rsidR="005179E5" w:rsidRPr="0020515E">
        <w:rPr>
          <w:sz w:val="24"/>
          <w:szCs w:val="24"/>
        </w:rPr>
        <w:tab/>
      </w:r>
      <w:r w:rsidR="005179E5" w:rsidRPr="0020515E">
        <w:rPr>
          <w:sz w:val="24"/>
          <w:szCs w:val="24"/>
        </w:rPr>
        <w:tab/>
      </w:r>
      <w:r w:rsidR="005179E5" w:rsidRPr="00E17EBD">
        <w:rPr>
          <w:sz w:val="24"/>
          <w:szCs w:val="24"/>
        </w:rPr>
        <w:tab/>
      </w:r>
      <w:r w:rsidRPr="00E17EBD">
        <w:rPr>
          <w:sz w:val="24"/>
          <w:szCs w:val="24"/>
        </w:rPr>
        <w:t>letter</w:t>
      </w:r>
      <w:r w:rsidRPr="0020515E">
        <w:rPr>
          <w:sz w:val="24"/>
          <w:szCs w:val="24"/>
        </w:rPr>
        <w:t>.</w:t>
      </w:r>
    </w:p>
    <w:p w14:paraId="3DB811BD" w14:textId="77777777" w:rsidR="009A788D" w:rsidRPr="0020515E" w:rsidRDefault="009A788D" w:rsidP="00D33371">
      <w:pPr>
        <w:rPr>
          <w:sz w:val="24"/>
          <w:szCs w:val="24"/>
        </w:rPr>
      </w:pPr>
    </w:p>
    <w:p w14:paraId="598D608B" w14:textId="77777777" w:rsidR="009A788D" w:rsidRPr="0020515E" w:rsidRDefault="009A788D" w:rsidP="00D33371">
      <w:pPr>
        <w:rPr>
          <w:sz w:val="24"/>
          <w:szCs w:val="24"/>
        </w:rPr>
      </w:pPr>
      <w:r w:rsidRPr="0020515E">
        <w:rPr>
          <w:b/>
          <w:sz w:val="24"/>
          <w:szCs w:val="24"/>
        </w:rPr>
        <w:t>Final Report.</w:t>
      </w:r>
      <w:r w:rsidRPr="0020515E">
        <w:rPr>
          <w:sz w:val="24"/>
          <w:szCs w:val="24"/>
        </w:rPr>
        <w:t xml:space="preserve">   </w:t>
      </w:r>
      <w:r w:rsidR="005179E5" w:rsidRPr="0020515E">
        <w:rPr>
          <w:sz w:val="24"/>
          <w:szCs w:val="24"/>
        </w:rPr>
        <w:tab/>
      </w:r>
      <w:r w:rsidR="005179E5" w:rsidRPr="0020515E">
        <w:rPr>
          <w:sz w:val="24"/>
          <w:szCs w:val="24"/>
        </w:rPr>
        <w:tab/>
      </w:r>
      <w:r w:rsidRPr="0020515E">
        <w:rPr>
          <w:sz w:val="24"/>
          <w:szCs w:val="24"/>
        </w:rPr>
        <w:t xml:space="preserve">Update </w:t>
      </w:r>
      <w:r w:rsidRPr="0020515E">
        <w:rPr>
          <w:b/>
          <w:sz w:val="24"/>
          <w:szCs w:val="24"/>
        </w:rPr>
        <w:t>Columns 1-</w:t>
      </w:r>
      <w:r w:rsidR="00B33FF7" w:rsidRPr="0020515E">
        <w:rPr>
          <w:b/>
          <w:sz w:val="24"/>
          <w:szCs w:val="24"/>
        </w:rPr>
        <w:t>5</w:t>
      </w:r>
      <w:r w:rsidRPr="0020515E">
        <w:rPr>
          <w:b/>
          <w:sz w:val="24"/>
          <w:szCs w:val="24"/>
        </w:rPr>
        <w:t xml:space="preserve"> with data collected </w:t>
      </w:r>
      <w:r w:rsidR="00E17EBD" w:rsidRPr="0020515E">
        <w:rPr>
          <w:b/>
          <w:sz w:val="24"/>
          <w:szCs w:val="24"/>
        </w:rPr>
        <w:t>at the end of your project</w:t>
      </w:r>
      <w:r w:rsidRPr="0020515E">
        <w:rPr>
          <w:b/>
          <w:sz w:val="24"/>
          <w:szCs w:val="24"/>
        </w:rPr>
        <w:t>.</w:t>
      </w:r>
      <w:r w:rsidRPr="0020515E">
        <w:rPr>
          <w:sz w:val="24"/>
          <w:szCs w:val="24"/>
        </w:rPr>
        <w:t xml:space="preserve">  </w:t>
      </w:r>
      <w:r w:rsidR="00E17EBD" w:rsidRPr="0020515E">
        <w:rPr>
          <w:sz w:val="24"/>
          <w:szCs w:val="24"/>
        </w:rPr>
        <w:tab/>
      </w:r>
      <w:r w:rsidR="00E17EBD" w:rsidRPr="0020515E">
        <w:rPr>
          <w:sz w:val="24"/>
          <w:szCs w:val="24"/>
        </w:rPr>
        <w:tab/>
      </w:r>
      <w:r w:rsidR="00E17EBD" w:rsidRPr="0020515E">
        <w:rPr>
          <w:sz w:val="24"/>
          <w:szCs w:val="24"/>
        </w:rPr>
        <w:tab/>
      </w:r>
      <w:r w:rsidR="00E17EBD" w:rsidRPr="0020515E">
        <w:rPr>
          <w:sz w:val="24"/>
          <w:szCs w:val="24"/>
        </w:rPr>
        <w:tab/>
      </w:r>
      <w:r w:rsidRPr="0020515E">
        <w:rPr>
          <w:sz w:val="24"/>
          <w:szCs w:val="24"/>
        </w:rPr>
        <w:t xml:space="preserve">Return to Grants Administration at the end of </w:t>
      </w:r>
      <w:r w:rsidR="00E17EBD" w:rsidRPr="0020515E">
        <w:rPr>
          <w:sz w:val="24"/>
          <w:szCs w:val="24"/>
        </w:rPr>
        <w:t>your project</w:t>
      </w:r>
      <w:r w:rsidRPr="0020515E">
        <w:rPr>
          <w:sz w:val="24"/>
          <w:szCs w:val="24"/>
        </w:rPr>
        <w:t xml:space="preserve"> as your</w:t>
      </w:r>
      <w:r w:rsidR="00B33FF7" w:rsidRPr="0020515E">
        <w:rPr>
          <w:sz w:val="24"/>
          <w:szCs w:val="24"/>
        </w:rPr>
        <w:t xml:space="preserve"> </w:t>
      </w:r>
      <w:r w:rsidRPr="0020515E">
        <w:rPr>
          <w:sz w:val="24"/>
          <w:szCs w:val="24"/>
        </w:rPr>
        <w:t xml:space="preserve">Grant </w:t>
      </w:r>
      <w:r w:rsidR="00E17EBD" w:rsidRPr="0020515E">
        <w:rPr>
          <w:sz w:val="24"/>
          <w:szCs w:val="24"/>
        </w:rPr>
        <w:tab/>
      </w:r>
      <w:r w:rsidR="00E17EBD" w:rsidRPr="0020515E">
        <w:rPr>
          <w:sz w:val="24"/>
          <w:szCs w:val="24"/>
        </w:rPr>
        <w:tab/>
      </w:r>
      <w:r w:rsidR="00E17EBD" w:rsidRPr="0020515E">
        <w:rPr>
          <w:sz w:val="24"/>
          <w:szCs w:val="24"/>
        </w:rPr>
        <w:tab/>
      </w:r>
      <w:r w:rsidR="00E17EBD" w:rsidRPr="0020515E">
        <w:rPr>
          <w:sz w:val="24"/>
          <w:szCs w:val="24"/>
        </w:rPr>
        <w:tab/>
      </w:r>
      <w:r w:rsidRPr="0020515E">
        <w:rPr>
          <w:sz w:val="24"/>
          <w:szCs w:val="24"/>
        </w:rPr>
        <w:t>Close-Out Report.</w:t>
      </w:r>
    </w:p>
    <w:p w14:paraId="1FBD8904" w14:textId="77777777" w:rsidR="009A788D" w:rsidRPr="0020515E" w:rsidRDefault="009A788D" w:rsidP="00D33371">
      <w:pPr>
        <w:rPr>
          <w:b/>
          <w:sz w:val="24"/>
          <w:szCs w:val="24"/>
        </w:rPr>
      </w:pPr>
    </w:p>
    <w:p w14:paraId="453E3419" w14:textId="77777777" w:rsidR="00CA5977" w:rsidRPr="0020515E" w:rsidRDefault="00C501A1" w:rsidP="00D33371">
      <w:pPr>
        <w:rPr>
          <w:sz w:val="24"/>
          <w:szCs w:val="24"/>
        </w:rPr>
      </w:pPr>
      <w:r w:rsidRPr="0020515E">
        <w:rPr>
          <w:b/>
          <w:sz w:val="24"/>
          <w:szCs w:val="24"/>
          <w:u w:val="single"/>
        </w:rPr>
        <w:t xml:space="preserve">Reporting </w:t>
      </w:r>
      <w:proofErr w:type="gramStart"/>
      <w:r w:rsidRPr="0020515E">
        <w:rPr>
          <w:b/>
          <w:sz w:val="24"/>
          <w:szCs w:val="24"/>
          <w:u w:val="single"/>
        </w:rPr>
        <w:t>Instructions</w:t>
      </w:r>
      <w:r w:rsidR="00D33371" w:rsidRPr="0020515E">
        <w:rPr>
          <w:b/>
          <w:sz w:val="24"/>
          <w:szCs w:val="24"/>
          <w:u w:val="single"/>
        </w:rPr>
        <w:t> :</w:t>
      </w:r>
      <w:proofErr w:type="gramEnd"/>
      <w:r w:rsidR="00FB22CE" w:rsidRPr="0020515E">
        <w:rPr>
          <w:sz w:val="24"/>
          <w:szCs w:val="24"/>
        </w:rPr>
        <w:t xml:space="preserve">  </w:t>
      </w:r>
    </w:p>
    <w:p w14:paraId="7E616E28" w14:textId="77777777" w:rsidR="00C501A1" w:rsidRPr="0020515E" w:rsidRDefault="00FB22CE" w:rsidP="00D33371">
      <w:pPr>
        <w:rPr>
          <w:sz w:val="24"/>
          <w:szCs w:val="24"/>
        </w:rPr>
      </w:pPr>
      <w:r w:rsidRPr="0020515E">
        <w:rPr>
          <w:sz w:val="24"/>
          <w:szCs w:val="24"/>
        </w:rPr>
        <w:t>(Refer to the table on Page 3.  Please submit only the table as your grant report)</w:t>
      </w:r>
    </w:p>
    <w:p w14:paraId="7ACBF4E1" w14:textId="77777777" w:rsidR="00B33FF7" w:rsidRPr="00B33FF7" w:rsidRDefault="00B33FF7" w:rsidP="00B33FF7">
      <w:pPr>
        <w:pStyle w:val="ListParagraph"/>
        <w:spacing w:before="40"/>
        <w:ind w:left="1080"/>
        <w:rPr>
          <w:sz w:val="24"/>
          <w:szCs w:val="24"/>
        </w:rPr>
      </w:pPr>
    </w:p>
    <w:p w14:paraId="7D7E61C8" w14:textId="77777777" w:rsidR="00E71CED" w:rsidRDefault="00E71CED" w:rsidP="00E71CED">
      <w:pPr>
        <w:pStyle w:val="ListParagraph"/>
        <w:numPr>
          <w:ilvl w:val="0"/>
          <w:numId w:val="16"/>
        </w:numPr>
        <w:spacing w:before="40"/>
        <w:ind w:left="360"/>
        <w:rPr>
          <w:sz w:val="24"/>
          <w:szCs w:val="24"/>
        </w:rPr>
      </w:pPr>
      <w:r w:rsidRPr="00E71CED">
        <w:rPr>
          <w:b/>
          <w:sz w:val="24"/>
          <w:szCs w:val="24"/>
        </w:rPr>
        <w:t>Measure</w:t>
      </w:r>
      <w:r>
        <w:rPr>
          <w:sz w:val="24"/>
          <w:szCs w:val="24"/>
        </w:rPr>
        <w:t xml:space="preserve">.  </w:t>
      </w:r>
      <w:r w:rsidR="00FB22CE">
        <w:rPr>
          <w:sz w:val="24"/>
          <w:szCs w:val="24"/>
        </w:rPr>
        <w:t>You may measure your project’s results in three ways</w:t>
      </w:r>
      <w:r>
        <w:rPr>
          <w:sz w:val="24"/>
          <w:szCs w:val="24"/>
        </w:rPr>
        <w:t>, as explained below:</w:t>
      </w:r>
    </w:p>
    <w:p w14:paraId="747A3435" w14:textId="77777777" w:rsidR="00FB22CE" w:rsidRDefault="00FB22CE" w:rsidP="00FB22CE">
      <w:pPr>
        <w:pStyle w:val="ListParagraph"/>
        <w:spacing w:before="40"/>
        <w:ind w:left="360"/>
        <w:rPr>
          <w:sz w:val="24"/>
          <w:szCs w:val="24"/>
        </w:rPr>
      </w:pPr>
    </w:p>
    <w:p w14:paraId="0F31CD84" w14:textId="77777777" w:rsidR="00E71CED" w:rsidRPr="00E71CED" w:rsidRDefault="00E71CED" w:rsidP="00E71CED">
      <w:pPr>
        <w:pStyle w:val="ListParagraph"/>
        <w:numPr>
          <w:ilvl w:val="0"/>
          <w:numId w:val="18"/>
        </w:numPr>
        <w:spacing w:before="40"/>
        <w:rPr>
          <w:sz w:val="24"/>
          <w:szCs w:val="24"/>
        </w:rPr>
      </w:pPr>
      <w:r w:rsidRPr="00FB22CE">
        <w:rPr>
          <w:sz w:val="24"/>
          <w:szCs w:val="24"/>
          <w:u w:val="single"/>
        </w:rPr>
        <w:t>Quantity</w:t>
      </w:r>
      <w:r w:rsidRPr="00E71CED">
        <w:rPr>
          <w:sz w:val="24"/>
          <w:szCs w:val="24"/>
        </w:rPr>
        <w:t>.  How much did we do?</w:t>
      </w:r>
    </w:p>
    <w:p w14:paraId="04A608F7" w14:textId="77777777" w:rsidR="00E71CED" w:rsidRPr="00E71CED" w:rsidRDefault="00E71CED" w:rsidP="00E71CED">
      <w:pPr>
        <w:pStyle w:val="ListParagraph"/>
        <w:numPr>
          <w:ilvl w:val="0"/>
          <w:numId w:val="18"/>
        </w:numPr>
        <w:spacing w:before="40"/>
        <w:rPr>
          <w:sz w:val="24"/>
          <w:szCs w:val="24"/>
        </w:rPr>
      </w:pPr>
      <w:r w:rsidRPr="00FB22CE">
        <w:rPr>
          <w:sz w:val="24"/>
          <w:szCs w:val="24"/>
          <w:u w:val="single"/>
        </w:rPr>
        <w:t>Quality</w:t>
      </w:r>
      <w:r w:rsidRPr="00E71CED">
        <w:rPr>
          <w:sz w:val="24"/>
          <w:szCs w:val="24"/>
        </w:rPr>
        <w:t xml:space="preserve">.  How well did we </w:t>
      </w:r>
      <w:r w:rsidR="00E17EBD">
        <w:rPr>
          <w:sz w:val="24"/>
          <w:szCs w:val="24"/>
        </w:rPr>
        <w:t>do it? (</w:t>
      </w:r>
      <w:r w:rsidRPr="00E71CED">
        <w:rPr>
          <w:sz w:val="24"/>
          <w:szCs w:val="24"/>
        </w:rPr>
        <w:t>deliver the service</w:t>
      </w:r>
      <w:r w:rsidR="00E17EBD">
        <w:rPr>
          <w:sz w:val="24"/>
          <w:szCs w:val="24"/>
        </w:rPr>
        <w:t>, perform the task, etc.)</w:t>
      </w:r>
    </w:p>
    <w:p w14:paraId="70B28E32" w14:textId="77777777" w:rsidR="00E71CED" w:rsidRPr="00E71CED" w:rsidRDefault="00E71CED" w:rsidP="00E71CED">
      <w:pPr>
        <w:pStyle w:val="ListParagraph"/>
        <w:numPr>
          <w:ilvl w:val="0"/>
          <w:numId w:val="18"/>
        </w:numPr>
        <w:spacing w:before="40"/>
        <w:rPr>
          <w:sz w:val="24"/>
          <w:szCs w:val="24"/>
        </w:rPr>
      </w:pPr>
      <w:r w:rsidRPr="00FB22CE">
        <w:rPr>
          <w:sz w:val="24"/>
          <w:szCs w:val="24"/>
          <w:u w:val="single"/>
        </w:rPr>
        <w:t>Impact</w:t>
      </w:r>
      <w:r w:rsidRPr="00E71CED">
        <w:rPr>
          <w:sz w:val="24"/>
          <w:szCs w:val="24"/>
        </w:rPr>
        <w:t>.  Is anyone better off</w:t>
      </w:r>
      <w:r w:rsidR="00E17EBD">
        <w:rPr>
          <w:sz w:val="24"/>
          <w:szCs w:val="24"/>
        </w:rPr>
        <w:t xml:space="preserve"> as a result</w:t>
      </w:r>
      <w:r w:rsidRPr="00E71CED">
        <w:rPr>
          <w:sz w:val="24"/>
          <w:szCs w:val="24"/>
        </w:rPr>
        <w:t xml:space="preserve">? </w:t>
      </w:r>
      <w:r w:rsidR="00E17EBD">
        <w:rPr>
          <w:sz w:val="24"/>
          <w:szCs w:val="24"/>
        </w:rPr>
        <w:t>This may be measured in terms of peoples’:</w:t>
      </w:r>
    </w:p>
    <w:p w14:paraId="0D060349" w14:textId="77777777" w:rsidR="00E71CED" w:rsidRPr="00E71CED" w:rsidRDefault="00E71CED" w:rsidP="00E17EBD">
      <w:pPr>
        <w:pStyle w:val="ListParagraph"/>
        <w:numPr>
          <w:ilvl w:val="0"/>
          <w:numId w:val="23"/>
        </w:numPr>
        <w:spacing w:before="40"/>
        <w:rPr>
          <w:sz w:val="24"/>
          <w:szCs w:val="24"/>
        </w:rPr>
      </w:pPr>
      <w:r w:rsidRPr="00E71CED">
        <w:rPr>
          <w:sz w:val="24"/>
          <w:szCs w:val="24"/>
        </w:rPr>
        <w:t>Knowledge</w:t>
      </w:r>
    </w:p>
    <w:p w14:paraId="3AB8C962" w14:textId="77777777" w:rsidR="00E71CED" w:rsidRPr="00E71CED" w:rsidRDefault="00E71CED" w:rsidP="00E17EBD">
      <w:pPr>
        <w:pStyle w:val="ListParagraph"/>
        <w:numPr>
          <w:ilvl w:val="0"/>
          <w:numId w:val="23"/>
        </w:numPr>
        <w:spacing w:before="40"/>
        <w:rPr>
          <w:sz w:val="24"/>
          <w:szCs w:val="24"/>
        </w:rPr>
      </w:pPr>
      <w:r w:rsidRPr="00E71CED">
        <w:rPr>
          <w:sz w:val="24"/>
          <w:szCs w:val="24"/>
        </w:rPr>
        <w:t>Skills</w:t>
      </w:r>
    </w:p>
    <w:p w14:paraId="5E12817A" w14:textId="77777777" w:rsidR="00E71CED" w:rsidRPr="00E71CED" w:rsidRDefault="00E71CED" w:rsidP="00E17EBD">
      <w:pPr>
        <w:pStyle w:val="ListParagraph"/>
        <w:numPr>
          <w:ilvl w:val="0"/>
          <w:numId w:val="23"/>
        </w:numPr>
        <w:spacing w:before="40"/>
        <w:rPr>
          <w:sz w:val="24"/>
          <w:szCs w:val="24"/>
        </w:rPr>
      </w:pPr>
      <w:r w:rsidRPr="00E71CED">
        <w:rPr>
          <w:sz w:val="24"/>
          <w:szCs w:val="24"/>
        </w:rPr>
        <w:t>Attitudes</w:t>
      </w:r>
    </w:p>
    <w:p w14:paraId="06FE0D1A" w14:textId="77777777" w:rsidR="00E71CED" w:rsidRPr="00E71CED" w:rsidRDefault="00E17EBD" w:rsidP="00E17EBD">
      <w:pPr>
        <w:pStyle w:val="ListParagraph"/>
        <w:numPr>
          <w:ilvl w:val="0"/>
          <w:numId w:val="23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Behavior / A</w:t>
      </w:r>
      <w:r w:rsidR="00E71CED" w:rsidRPr="00E71CED">
        <w:rPr>
          <w:sz w:val="24"/>
          <w:szCs w:val="24"/>
        </w:rPr>
        <w:t>ctions</w:t>
      </w:r>
    </w:p>
    <w:p w14:paraId="5B494183" w14:textId="77777777" w:rsidR="00E71CED" w:rsidRDefault="00E71CED" w:rsidP="00E17EBD">
      <w:pPr>
        <w:pStyle w:val="ListParagraph"/>
        <w:numPr>
          <w:ilvl w:val="0"/>
          <w:numId w:val="23"/>
        </w:numPr>
        <w:spacing w:before="40"/>
        <w:rPr>
          <w:sz w:val="24"/>
          <w:szCs w:val="24"/>
        </w:rPr>
      </w:pPr>
      <w:r w:rsidRPr="00E71CED">
        <w:rPr>
          <w:sz w:val="24"/>
          <w:szCs w:val="24"/>
        </w:rPr>
        <w:t>Circumstances</w:t>
      </w:r>
    </w:p>
    <w:p w14:paraId="246318BB" w14:textId="77777777" w:rsidR="00E71CED" w:rsidRDefault="00E71CED" w:rsidP="00E71CED">
      <w:pPr>
        <w:pStyle w:val="ListParagraph"/>
        <w:spacing w:before="40"/>
        <w:ind w:left="360"/>
        <w:rPr>
          <w:sz w:val="24"/>
          <w:szCs w:val="24"/>
        </w:rPr>
      </w:pPr>
    </w:p>
    <w:p w14:paraId="08B8851F" w14:textId="77777777" w:rsidR="00E71CED" w:rsidRDefault="00E71CED" w:rsidP="00E71CED">
      <w:pPr>
        <w:pStyle w:val="ListParagraph"/>
        <w:numPr>
          <w:ilvl w:val="0"/>
          <w:numId w:val="16"/>
        </w:numPr>
        <w:spacing w:before="40"/>
        <w:ind w:left="360"/>
        <w:rPr>
          <w:sz w:val="24"/>
          <w:szCs w:val="24"/>
        </w:rPr>
      </w:pPr>
      <w:r w:rsidRPr="00FB22CE">
        <w:rPr>
          <w:b/>
          <w:sz w:val="24"/>
          <w:szCs w:val="24"/>
        </w:rPr>
        <w:t>Performance Measure</w:t>
      </w:r>
      <w:r>
        <w:rPr>
          <w:sz w:val="24"/>
          <w:szCs w:val="24"/>
        </w:rPr>
        <w:t xml:space="preserve">.  </w:t>
      </w:r>
      <w:r w:rsidRPr="00E71CED">
        <w:rPr>
          <w:sz w:val="24"/>
          <w:szCs w:val="24"/>
        </w:rPr>
        <w:t>Please select at least one performance measure for each type of measure</w:t>
      </w:r>
      <w:r>
        <w:rPr>
          <w:sz w:val="24"/>
          <w:szCs w:val="24"/>
        </w:rPr>
        <w:t>.  Examples of each might include</w:t>
      </w:r>
      <w:r w:rsidRPr="00E71CED">
        <w:rPr>
          <w:sz w:val="24"/>
          <w:szCs w:val="24"/>
        </w:rPr>
        <w:t>:</w:t>
      </w:r>
    </w:p>
    <w:tbl>
      <w:tblPr>
        <w:tblW w:w="9270" w:type="dxa"/>
        <w:tblInd w:w="260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0"/>
        <w:gridCol w:w="7470"/>
      </w:tblGrid>
      <w:tr w:rsidR="00E71CED" w:rsidRPr="00E71CED" w14:paraId="6352DFFA" w14:textId="77777777" w:rsidTr="00FB22CE">
        <w:trPr>
          <w:trHeight w:val="584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798CE" w14:textId="77777777" w:rsidR="00E71CED" w:rsidRPr="00E71CED" w:rsidRDefault="00E71CED" w:rsidP="00E71CED">
            <w:pPr>
              <w:spacing w:before="40"/>
              <w:rPr>
                <w:sz w:val="24"/>
                <w:szCs w:val="24"/>
              </w:rPr>
            </w:pPr>
            <w:r w:rsidRPr="00E71CED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7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DE68F" w14:textId="77777777" w:rsidR="00E71CED" w:rsidRPr="00E71CED" w:rsidRDefault="00E71CED" w:rsidP="00E71CED">
            <w:pPr>
              <w:spacing w:before="40"/>
              <w:rPr>
                <w:sz w:val="24"/>
                <w:szCs w:val="24"/>
              </w:rPr>
            </w:pPr>
            <w:r w:rsidRPr="00E71CED">
              <w:rPr>
                <w:b/>
                <w:bCs/>
                <w:sz w:val="24"/>
                <w:szCs w:val="24"/>
              </w:rPr>
              <w:t>Performance Measures</w:t>
            </w:r>
          </w:p>
        </w:tc>
      </w:tr>
      <w:tr w:rsidR="00E71CED" w:rsidRPr="00E71CED" w14:paraId="23F24542" w14:textId="77777777" w:rsidTr="00FB22CE">
        <w:trPr>
          <w:trHeight w:val="584"/>
        </w:trPr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76677" w14:textId="77777777" w:rsidR="00E71CED" w:rsidRPr="00E71CED" w:rsidRDefault="00E71CED" w:rsidP="00E71CED">
            <w:pPr>
              <w:spacing w:before="40"/>
              <w:rPr>
                <w:sz w:val="24"/>
                <w:szCs w:val="24"/>
              </w:rPr>
            </w:pPr>
            <w:r w:rsidRPr="00E71CED">
              <w:rPr>
                <w:sz w:val="24"/>
                <w:szCs w:val="24"/>
              </w:rPr>
              <w:t>Quantity</w:t>
            </w:r>
          </w:p>
        </w:tc>
        <w:tc>
          <w:tcPr>
            <w:tcW w:w="74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2CB9C" w14:textId="77777777" w:rsidR="003503FE" w:rsidRPr="00E71CED" w:rsidRDefault="00CA5977" w:rsidP="00E71CED">
            <w:pPr>
              <w:numPr>
                <w:ilvl w:val="0"/>
                <w:numId w:val="19"/>
              </w:numPr>
              <w:spacing w:before="40"/>
              <w:rPr>
                <w:sz w:val="24"/>
                <w:szCs w:val="24"/>
              </w:rPr>
            </w:pPr>
            <w:r w:rsidRPr="00E71CED">
              <w:rPr>
                <w:sz w:val="24"/>
                <w:szCs w:val="24"/>
              </w:rPr>
              <w:t>2,000 kits distributed</w:t>
            </w:r>
          </w:p>
          <w:p w14:paraId="6BD9D432" w14:textId="77777777" w:rsidR="003503FE" w:rsidRPr="00E71CED" w:rsidRDefault="00CA5977" w:rsidP="00E71CED">
            <w:pPr>
              <w:numPr>
                <w:ilvl w:val="0"/>
                <w:numId w:val="19"/>
              </w:numPr>
              <w:spacing w:before="40"/>
              <w:rPr>
                <w:sz w:val="24"/>
                <w:szCs w:val="24"/>
              </w:rPr>
            </w:pPr>
            <w:r w:rsidRPr="00E71CED">
              <w:rPr>
                <w:sz w:val="24"/>
                <w:szCs w:val="24"/>
              </w:rPr>
              <w:t>10 new advocates trained</w:t>
            </w:r>
          </w:p>
          <w:p w14:paraId="1EAE68AC" w14:textId="77777777" w:rsidR="003503FE" w:rsidRPr="00E71CED" w:rsidRDefault="00CA5977" w:rsidP="00E71CED">
            <w:pPr>
              <w:numPr>
                <w:ilvl w:val="0"/>
                <w:numId w:val="19"/>
              </w:numPr>
              <w:spacing w:before="40"/>
              <w:rPr>
                <w:sz w:val="24"/>
                <w:szCs w:val="24"/>
              </w:rPr>
            </w:pPr>
            <w:r w:rsidRPr="00E71CED">
              <w:rPr>
                <w:sz w:val="24"/>
                <w:szCs w:val="24"/>
              </w:rPr>
              <w:t>Strategic plan completed</w:t>
            </w:r>
          </w:p>
        </w:tc>
      </w:tr>
      <w:tr w:rsidR="00E71CED" w:rsidRPr="00E71CED" w14:paraId="49DB2DA1" w14:textId="77777777" w:rsidTr="00FB22CE">
        <w:trPr>
          <w:trHeight w:val="584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7C65A" w14:textId="77777777" w:rsidR="00E71CED" w:rsidRPr="00E71CED" w:rsidRDefault="00E71CED" w:rsidP="00E71CED">
            <w:pPr>
              <w:spacing w:before="40"/>
              <w:rPr>
                <w:sz w:val="24"/>
                <w:szCs w:val="24"/>
              </w:rPr>
            </w:pPr>
            <w:r w:rsidRPr="00E71CED">
              <w:rPr>
                <w:sz w:val="24"/>
                <w:szCs w:val="24"/>
              </w:rPr>
              <w:t>Quality</w:t>
            </w:r>
          </w:p>
        </w:tc>
        <w:tc>
          <w:tcPr>
            <w:tcW w:w="7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12836" w14:textId="77777777" w:rsidR="003503FE" w:rsidRPr="00E71CED" w:rsidRDefault="00CA5977" w:rsidP="00E71CED">
            <w:pPr>
              <w:numPr>
                <w:ilvl w:val="0"/>
                <w:numId w:val="20"/>
              </w:numPr>
              <w:spacing w:before="40"/>
              <w:rPr>
                <w:sz w:val="24"/>
                <w:szCs w:val="24"/>
              </w:rPr>
            </w:pPr>
            <w:r w:rsidRPr="00E71CED">
              <w:rPr>
                <w:sz w:val="24"/>
                <w:szCs w:val="24"/>
              </w:rPr>
              <w:t>20 actionable leads developed</w:t>
            </w:r>
          </w:p>
          <w:p w14:paraId="44507E54" w14:textId="77777777" w:rsidR="003503FE" w:rsidRPr="00E71CED" w:rsidRDefault="00CA5977" w:rsidP="00E71CED">
            <w:pPr>
              <w:numPr>
                <w:ilvl w:val="0"/>
                <w:numId w:val="20"/>
              </w:numPr>
              <w:spacing w:before="40"/>
              <w:rPr>
                <w:sz w:val="24"/>
                <w:szCs w:val="24"/>
              </w:rPr>
            </w:pPr>
            <w:r w:rsidRPr="00E71CED">
              <w:rPr>
                <w:sz w:val="24"/>
                <w:szCs w:val="24"/>
              </w:rPr>
              <w:t>90% of participants rate training as good or excellent</w:t>
            </w:r>
          </w:p>
          <w:p w14:paraId="5F0B26C5" w14:textId="77777777" w:rsidR="003503FE" w:rsidRPr="00E71CED" w:rsidRDefault="00CA5977" w:rsidP="00E71CED">
            <w:pPr>
              <w:numPr>
                <w:ilvl w:val="0"/>
                <w:numId w:val="20"/>
              </w:numPr>
              <w:spacing w:before="40"/>
              <w:rPr>
                <w:sz w:val="24"/>
                <w:szCs w:val="24"/>
              </w:rPr>
            </w:pPr>
            <w:r w:rsidRPr="00E71CED">
              <w:rPr>
                <w:sz w:val="24"/>
                <w:szCs w:val="24"/>
              </w:rPr>
              <w:t>Achievement of strategic plan milestones (TBD)</w:t>
            </w:r>
          </w:p>
        </w:tc>
      </w:tr>
      <w:tr w:rsidR="00E71CED" w:rsidRPr="00E71CED" w14:paraId="50802701" w14:textId="77777777" w:rsidTr="00FB22CE">
        <w:trPr>
          <w:trHeight w:val="584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26010" w14:textId="77777777" w:rsidR="00E71CED" w:rsidRPr="00E71CED" w:rsidRDefault="00E71CED" w:rsidP="00E71CED">
            <w:pPr>
              <w:spacing w:before="40"/>
              <w:rPr>
                <w:sz w:val="24"/>
                <w:szCs w:val="24"/>
              </w:rPr>
            </w:pPr>
            <w:r w:rsidRPr="00E71CED">
              <w:rPr>
                <w:sz w:val="24"/>
                <w:szCs w:val="24"/>
              </w:rPr>
              <w:t>Impact</w:t>
            </w:r>
          </w:p>
        </w:tc>
        <w:tc>
          <w:tcPr>
            <w:tcW w:w="7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C3933" w14:textId="77777777" w:rsidR="003503FE" w:rsidRPr="00E71CED" w:rsidRDefault="00CA5977" w:rsidP="00E71CED">
            <w:pPr>
              <w:numPr>
                <w:ilvl w:val="0"/>
                <w:numId w:val="21"/>
              </w:numPr>
              <w:spacing w:before="40"/>
              <w:rPr>
                <w:sz w:val="24"/>
                <w:szCs w:val="24"/>
              </w:rPr>
            </w:pPr>
            <w:r w:rsidRPr="00E71CED">
              <w:rPr>
                <w:sz w:val="24"/>
                <w:szCs w:val="24"/>
              </w:rPr>
              <w:t>10 overdoses reversed</w:t>
            </w:r>
          </w:p>
          <w:p w14:paraId="598B4F3D" w14:textId="77777777" w:rsidR="003503FE" w:rsidRPr="00E71CED" w:rsidRDefault="00CA5977" w:rsidP="00E71CED">
            <w:pPr>
              <w:numPr>
                <w:ilvl w:val="0"/>
                <w:numId w:val="21"/>
              </w:numPr>
              <w:spacing w:before="40"/>
              <w:rPr>
                <w:sz w:val="24"/>
                <w:szCs w:val="24"/>
              </w:rPr>
            </w:pPr>
            <w:r w:rsidRPr="00E71CED">
              <w:rPr>
                <w:sz w:val="24"/>
                <w:szCs w:val="24"/>
              </w:rPr>
              <w:t>75% of participants achieve at least one goal after 6 months</w:t>
            </w:r>
          </w:p>
          <w:p w14:paraId="506BBEB6" w14:textId="77777777" w:rsidR="003503FE" w:rsidRPr="00E71CED" w:rsidRDefault="00CA5977" w:rsidP="00E71CED">
            <w:pPr>
              <w:numPr>
                <w:ilvl w:val="0"/>
                <w:numId w:val="21"/>
              </w:numPr>
              <w:spacing w:before="40"/>
              <w:rPr>
                <w:sz w:val="24"/>
                <w:szCs w:val="24"/>
              </w:rPr>
            </w:pPr>
            <w:r w:rsidRPr="00E71CED">
              <w:rPr>
                <w:sz w:val="24"/>
                <w:szCs w:val="24"/>
              </w:rPr>
              <w:t>90% of families report improved emotional support</w:t>
            </w:r>
          </w:p>
        </w:tc>
      </w:tr>
    </w:tbl>
    <w:p w14:paraId="5F6537DD" w14:textId="77777777" w:rsidR="00E71CED" w:rsidRDefault="00E71CED" w:rsidP="00E71CED">
      <w:pPr>
        <w:spacing w:before="40"/>
        <w:rPr>
          <w:sz w:val="24"/>
          <w:szCs w:val="24"/>
        </w:rPr>
      </w:pPr>
    </w:p>
    <w:p w14:paraId="491D05B5" w14:textId="77777777" w:rsidR="00E71CED" w:rsidRDefault="00E71CED" w:rsidP="00E71CED">
      <w:pPr>
        <w:spacing w:before="40"/>
        <w:rPr>
          <w:sz w:val="24"/>
          <w:szCs w:val="24"/>
        </w:rPr>
      </w:pPr>
    </w:p>
    <w:p w14:paraId="7970C439" w14:textId="77777777" w:rsidR="00E71CED" w:rsidRPr="00B33FF7" w:rsidRDefault="00E71CED" w:rsidP="00E71CED">
      <w:pPr>
        <w:pStyle w:val="ListParagraph"/>
        <w:spacing w:before="40"/>
        <w:ind w:left="360"/>
        <w:rPr>
          <w:sz w:val="24"/>
          <w:szCs w:val="24"/>
        </w:rPr>
      </w:pPr>
    </w:p>
    <w:p w14:paraId="7624A5E1" w14:textId="77777777" w:rsidR="00B33FF7" w:rsidRDefault="00FB22CE" w:rsidP="00FB22CE">
      <w:pPr>
        <w:pStyle w:val="ListParagraph"/>
        <w:numPr>
          <w:ilvl w:val="0"/>
          <w:numId w:val="16"/>
        </w:numPr>
        <w:spacing w:before="40"/>
        <w:ind w:left="360"/>
        <w:rPr>
          <w:sz w:val="24"/>
          <w:szCs w:val="24"/>
        </w:rPr>
      </w:pPr>
      <w:r w:rsidRPr="00FB22CE">
        <w:rPr>
          <w:b/>
          <w:sz w:val="24"/>
          <w:szCs w:val="24"/>
        </w:rPr>
        <w:t>Data Sources / Collection</w:t>
      </w:r>
      <w:r w:rsidRPr="00FB22CE">
        <w:rPr>
          <w:sz w:val="24"/>
          <w:szCs w:val="24"/>
        </w:rPr>
        <w:t xml:space="preserve">.  </w:t>
      </w:r>
      <w:r>
        <w:rPr>
          <w:sz w:val="24"/>
          <w:szCs w:val="24"/>
        </w:rPr>
        <w:t>D</w:t>
      </w:r>
      <w:r w:rsidR="00B33FF7" w:rsidRPr="00B33FF7">
        <w:rPr>
          <w:sz w:val="24"/>
          <w:szCs w:val="24"/>
        </w:rPr>
        <w:t>escribe the data you are collecting for each performance measure.  What is the source?  How will you collect it?  When will you collect it?</w:t>
      </w:r>
    </w:p>
    <w:p w14:paraId="76FCAD95" w14:textId="77777777" w:rsidR="00E71CED" w:rsidRPr="00B33FF7" w:rsidRDefault="00E71CED" w:rsidP="00E71CED">
      <w:pPr>
        <w:pStyle w:val="ListParagraph"/>
        <w:spacing w:before="40"/>
        <w:ind w:left="360"/>
        <w:rPr>
          <w:sz w:val="24"/>
          <w:szCs w:val="24"/>
        </w:rPr>
      </w:pPr>
    </w:p>
    <w:p w14:paraId="569C2F47" w14:textId="77777777" w:rsidR="00797E0F" w:rsidRPr="00C501A1" w:rsidRDefault="00797E0F" w:rsidP="00E71CED">
      <w:pPr>
        <w:pStyle w:val="ListParagraph"/>
        <w:numPr>
          <w:ilvl w:val="0"/>
          <w:numId w:val="16"/>
        </w:numPr>
        <w:spacing w:before="40"/>
        <w:ind w:left="360"/>
        <w:rPr>
          <w:sz w:val="24"/>
          <w:szCs w:val="24"/>
        </w:rPr>
      </w:pPr>
      <w:r w:rsidRPr="00FB22CE">
        <w:rPr>
          <w:b/>
          <w:sz w:val="24"/>
          <w:szCs w:val="24"/>
        </w:rPr>
        <w:t>Target / Goal.</w:t>
      </w:r>
      <w:r w:rsidRPr="00C501A1">
        <w:rPr>
          <w:sz w:val="24"/>
          <w:szCs w:val="24"/>
        </w:rPr>
        <w:t xml:space="preserve">  Set a target for each measure.  This could be a number (e.g., 50 participants), a percentage (e.g., 80% improve), or a milestone (e.g., website online).</w:t>
      </w:r>
    </w:p>
    <w:p w14:paraId="40CEA443" w14:textId="77777777" w:rsidR="00C501A1" w:rsidRDefault="00C501A1" w:rsidP="00E71CED">
      <w:pPr>
        <w:spacing w:before="40"/>
        <w:rPr>
          <w:sz w:val="24"/>
          <w:szCs w:val="24"/>
        </w:rPr>
      </w:pPr>
    </w:p>
    <w:p w14:paraId="528086A4" w14:textId="77777777" w:rsidR="00797E0F" w:rsidRPr="00C501A1" w:rsidRDefault="00797E0F" w:rsidP="00E71CED">
      <w:pPr>
        <w:pStyle w:val="ListParagraph"/>
        <w:numPr>
          <w:ilvl w:val="0"/>
          <w:numId w:val="16"/>
        </w:numPr>
        <w:spacing w:before="40"/>
        <w:ind w:left="360"/>
        <w:rPr>
          <w:sz w:val="24"/>
          <w:szCs w:val="24"/>
        </w:rPr>
      </w:pPr>
      <w:r w:rsidRPr="00FB22CE">
        <w:rPr>
          <w:b/>
          <w:sz w:val="24"/>
          <w:szCs w:val="24"/>
        </w:rPr>
        <w:t>Actual.</w:t>
      </w:r>
      <w:r w:rsidRPr="00C501A1">
        <w:rPr>
          <w:sz w:val="24"/>
          <w:szCs w:val="24"/>
        </w:rPr>
        <w:t xml:space="preserve">  </w:t>
      </w:r>
      <w:r w:rsidR="00E71CED" w:rsidRPr="00E71CED">
        <w:rPr>
          <w:sz w:val="24"/>
          <w:szCs w:val="24"/>
        </w:rPr>
        <w:t>At the completion of your project,</w:t>
      </w:r>
      <w:r w:rsidRPr="00C501A1">
        <w:rPr>
          <w:sz w:val="24"/>
          <w:szCs w:val="24"/>
        </w:rPr>
        <w:t xml:space="preserve"> enter the actual results (e.g., 52 participants).  </w:t>
      </w:r>
      <w:r w:rsidR="00683605" w:rsidRPr="00C501A1">
        <w:rPr>
          <w:sz w:val="24"/>
          <w:szCs w:val="24"/>
        </w:rPr>
        <w:t>P</w:t>
      </w:r>
      <w:r w:rsidRPr="00C501A1">
        <w:rPr>
          <w:sz w:val="24"/>
          <w:szCs w:val="24"/>
        </w:rPr>
        <w:t>lease submit the completed form (without actual results)</w:t>
      </w:r>
      <w:r w:rsidR="00683605" w:rsidRPr="00C501A1">
        <w:rPr>
          <w:sz w:val="24"/>
          <w:szCs w:val="24"/>
        </w:rPr>
        <w:t xml:space="preserve"> within 30 days of receiving your grant award letter</w:t>
      </w:r>
      <w:r w:rsidRPr="00C501A1">
        <w:rPr>
          <w:sz w:val="24"/>
          <w:szCs w:val="24"/>
        </w:rPr>
        <w:t>.</w:t>
      </w:r>
      <w:r w:rsidR="00E17EBD">
        <w:rPr>
          <w:sz w:val="24"/>
          <w:szCs w:val="24"/>
        </w:rPr>
        <w:t xml:space="preserve">  Please submit the completed for (with results) at the completion of your project.</w:t>
      </w:r>
    </w:p>
    <w:p w14:paraId="27BA156D" w14:textId="77777777" w:rsidR="00797E0F" w:rsidRDefault="00797E0F" w:rsidP="00797E0F">
      <w:pPr>
        <w:spacing w:before="40"/>
        <w:rPr>
          <w:sz w:val="24"/>
          <w:szCs w:val="24"/>
        </w:rPr>
      </w:pPr>
    </w:p>
    <w:p w14:paraId="0305FBA3" w14:textId="77777777" w:rsidR="00FB22CE" w:rsidRPr="009A788D" w:rsidRDefault="00FB22CE" w:rsidP="00797E0F">
      <w:pPr>
        <w:spacing w:before="40"/>
        <w:rPr>
          <w:sz w:val="24"/>
          <w:szCs w:val="24"/>
        </w:rPr>
      </w:pPr>
    </w:p>
    <w:p w14:paraId="17934C79" w14:textId="77777777" w:rsidR="00797E0F" w:rsidRDefault="00CC5EA5" w:rsidP="0020515E">
      <w:pPr>
        <w:spacing w:before="40"/>
        <w:rPr>
          <w:sz w:val="24"/>
          <w:szCs w:val="24"/>
        </w:rPr>
      </w:pPr>
      <w:r w:rsidRPr="00C179C3">
        <w:rPr>
          <w:b/>
          <w:sz w:val="24"/>
          <w:szCs w:val="24"/>
        </w:rPr>
        <w:t>To upload the electronic version of this report</w:t>
      </w:r>
      <w:r>
        <w:rPr>
          <w:sz w:val="24"/>
          <w:szCs w:val="24"/>
        </w:rPr>
        <w:t xml:space="preserve">, log in to the grant portal and </w:t>
      </w:r>
      <w:r w:rsidR="004567A8">
        <w:rPr>
          <w:sz w:val="24"/>
          <w:szCs w:val="24"/>
        </w:rPr>
        <w:t xml:space="preserve">click “Edit” on </w:t>
      </w:r>
      <w:r>
        <w:rPr>
          <w:sz w:val="24"/>
          <w:szCs w:val="24"/>
        </w:rPr>
        <w:t>your Small Agency Grant follow up</w:t>
      </w:r>
      <w:r w:rsidR="004567A8">
        <w:rPr>
          <w:sz w:val="24"/>
          <w:szCs w:val="24"/>
        </w:rPr>
        <w:t xml:space="preserve"> form</w:t>
      </w:r>
      <w:r>
        <w:rPr>
          <w:sz w:val="24"/>
          <w:szCs w:val="24"/>
        </w:rPr>
        <w:t xml:space="preserve">. If you have any questions on how to access the follow up, please contact Grants Administration at </w:t>
      </w:r>
      <w:hyperlink r:id="rId10" w:history="1">
        <w:r w:rsidRPr="00947A7F">
          <w:rPr>
            <w:rStyle w:val="Hyperlink"/>
            <w:sz w:val="24"/>
            <w:szCs w:val="24"/>
          </w:rPr>
          <w:t>GrantsAdministration@hfpg.org</w:t>
        </w:r>
      </w:hyperlink>
      <w:r>
        <w:rPr>
          <w:sz w:val="24"/>
          <w:szCs w:val="24"/>
        </w:rPr>
        <w:t>. Be sure to include the name of your agency and grant number in your communication.</w:t>
      </w:r>
      <w:r w:rsidR="00797E0F" w:rsidRPr="009A788D">
        <w:rPr>
          <w:sz w:val="24"/>
          <w:szCs w:val="24"/>
        </w:rPr>
        <w:br w:type="page"/>
      </w:r>
    </w:p>
    <w:p w14:paraId="52D411A2" w14:textId="77777777" w:rsidR="005179E5" w:rsidRDefault="005179E5" w:rsidP="00C501A1">
      <w:pPr>
        <w:jc w:val="center"/>
        <w:rPr>
          <w:b/>
          <w:color w:val="C00000"/>
          <w:sz w:val="28"/>
          <w:szCs w:val="28"/>
        </w:rPr>
        <w:sectPr w:rsidR="005179E5" w:rsidSect="00B33FF7">
          <w:footerReference w:type="default" r:id="rId11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CB564C5" w14:textId="77777777" w:rsidR="00C501A1" w:rsidRDefault="00C501A1" w:rsidP="00C501A1">
      <w:pPr>
        <w:jc w:val="center"/>
        <w:rPr>
          <w:b/>
          <w:color w:val="C00000"/>
          <w:sz w:val="28"/>
          <w:szCs w:val="28"/>
        </w:rPr>
      </w:pPr>
      <w:r w:rsidRPr="00C501A1">
        <w:rPr>
          <w:b/>
          <w:color w:val="C00000"/>
          <w:sz w:val="28"/>
          <w:szCs w:val="28"/>
        </w:rPr>
        <w:lastRenderedPageBreak/>
        <w:t xml:space="preserve">Hartford Foundation for Public Giving – </w:t>
      </w:r>
      <w:r w:rsidR="00E71CED" w:rsidRPr="00E71CED">
        <w:rPr>
          <w:b/>
          <w:color w:val="C00000"/>
          <w:sz w:val="28"/>
          <w:szCs w:val="28"/>
        </w:rPr>
        <w:t>Small Agency - Small Project Grant Report Form</w:t>
      </w:r>
    </w:p>
    <w:p w14:paraId="45E7A924" w14:textId="77777777" w:rsidR="00D33371" w:rsidRDefault="00D33371" w:rsidP="00C501A1">
      <w:pPr>
        <w:jc w:val="center"/>
        <w:rPr>
          <w:b/>
          <w:color w:val="C00000"/>
          <w:sz w:val="28"/>
          <w:szCs w:val="28"/>
        </w:rPr>
      </w:pPr>
    </w:p>
    <w:p w14:paraId="6350A02B" w14:textId="77777777" w:rsidR="00D33371" w:rsidRPr="009A788D" w:rsidRDefault="00D33371" w:rsidP="00D33371">
      <w:pPr>
        <w:ind w:left="720"/>
        <w:rPr>
          <w:sz w:val="24"/>
          <w:szCs w:val="24"/>
          <w:u w:val="single"/>
        </w:rPr>
      </w:pPr>
      <w:r w:rsidRPr="009A788D">
        <w:rPr>
          <w:b/>
          <w:sz w:val="24"/>
          <w:szCs w:val="24"/>
        </w:rPr>
        <w:t>Organization Name:</w:t>
      </w:r>
      <w:r w:rsidRPr="009A788D">
        <w:rPr>
          <w:sz w:val="24"/>
          <w:szCs w:val="24"/>
          <w:u w:val="single"/>
        </w:rPr>
        <w:tab/>
      </w:r>
      <w:r w:rsidRPr="009A788D">
        <w:rPr>
          <w:sz w:val="24"/>
          <w:szCs w:val="24"/>
          <w:u w:val="single"/>
        </w:rPr>
        <w:tab/>
        <w:t>__________</w:t>
      </w:r>
      <w:r>
        <w:rPr>
          <w:sz w:val="24"/>
          <w:szCs w:val="24"/>
          <w:u w:val="single"/>
        </w:rPr>
        <w:t>________</w:t>
      </w:r>
      <w:r w:rsidRPr="009A788D">
        <w:rPr>
          <w:sz w:val="24"/>
          <w:szCs w:val="24"/>
          <w:u w:val="single"/>
        </w:rPr>
        <w:t>________</w:t>
      </w:r>
      <w:r w:rsidRPr="009A788D">
        <w:rPr>
          <w:sz w:val="24"/>
          <w:szCs w:val="24"/>
          <w:u w:val="single"/>
        </w:rPr>
        <w:tab/>
      </w:r>
      <w:r w:rsidRPr="009A788D">
        <w:rPr>
          <w:sz w:val="24"/>
          <w:szCs w:val="24"/>
          <w:u w:val="single"/>
        </w:rPr>
        <w:tab/>
      </w:r>
      <w:r w:rsidRPr="009A788D">
        <w:rPr>
          <w:b/>
          <w:sz w:val="24"/>
          <w:szCs w:val="24"/>
        </w:rPr>
        <w:t xml:space="preserve">          </w:t>
      </w:r>
      <w:r w:rsidRPr="009A788D">
        <w:rPr>
          <w:b/>
          <w:sz w:val="24"/>
          <w:szCs w:val="24"/>
        </w:rPr>
        <w:tab/>
        <w:t xml:space="preserve">       Date:</w:t>
      </w:r>
      <w:r w:rsidRPr="009A788D">
        <w:rPr>
          <w:sz w:val="24"/>
          <w:szCs w:val="24"/>
          <w:u w:val="single"/>
        </w:rPr>
        <w:t xml:space="preserve">  </w:t>
      </w:r>
      <w:r w:rsidRPr="009A788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</w:t>
      </w:r>
      <w:r w:rsidRPr="009A788D">
        <w:rPr>
          <w:sz w:val="24"/>
          <w:szCs w:val="24"/>
          <w:u w:val="single"/>
        </w:rPr>
        <w:tab/>
      </w:r>
    </w:p>
    <w:p w14:paraId="271D8683" w14:textId="77777777" w:rsidR="00D33371" w:rsidRPr="009A788D" w:rsidRDefault="00D33371" w:rsidP="00D33371">
      <w:pPr>
        <w:ind w:left="720"/>
        <w:rPr>
          <w:b/>
          <w:sz w:val="24"/>
          <w:szCs w:val="24"/>
        </w:rPr>
      </w:pPr>
    </w:p>
    <w:p w14:paraId="32BE10DB" w14:textId="77777777" w:rsidR="00D33371" w:rsidRPr="009A788D" w:rsidRDefault="00D33371" w:rsidP="00D33371">
      <w:pPr>
        <w:ind w:left="720"/>
        <w:rPr>
          <w:sz w:val="24"/>
          <w:szCs w:val="24"/>
        </w:rPr>
      </w:pPr>
      <w:r w:rsidRPr="009A788D">
        <w:rPr>
          <w:b/>
          <w:sz w:val="24"/>
          <w:szCs w:val="24"/>
        </w:rPr>
        <w:t>Type of Report (check one):</w:t>
      </w:r>
      <w:r w:rsidRPr="009A788D">
        <w:rPr>
          <w:sz w:val="24"/>
          <w:szCs w:val="24"/>
        </w:rPr>
        <w:t xml:space="preserve">  </w:t>
      </w:r>
      <w:r w:rsidRPr="009A788D">
        <w:rPr>
          <w:sz w:val="24"/>
          <w:szCs w:val="24"/>
        </w:rPr>
        <w:tab/>
        <w:t>_</w:t>
      </w:r>
      <w:r w:rsidRPr="009A788D">
        <w:rPr>
          <w:sz w:val="24"/>
          <w:szCs w:val="24"/>
          <w:u w:val="single"/>
        </w:rPr>
        <w:t xml:space="preserve">    </w:t>
      </w:r>
      <w:r w:rsidRPr="009A788D">
        <w:rPr>
          <w:sz w:val="24"/>
          <w:szCs w:val="24"/>
        </w:rPr>
        <w:t xml:space="preserve"> Initial Completed Template (due within 30 days of receiving grant award letter)</w:t>
      </w:r>
    </w:p>
    <w:p w14:paraId="40995D0D" w14:textId="77777777" w:rsidR="00D33371" w:rsidRDefault="00D33371" w:rsidP="00D33371">
      <w:pPr>
        <w:ind w:left="2880" w:firstLine="720"/>
        <w:rPr>
          <w:sz w:val="24"/>
          <w:szCs w:val="24"/>
        </w:rPr>
      </w:pPr>
      <w:r w:rsidRPr="009A788D">
        <w:rPr>
          <w:sz w:val="24"/>
          <w:szCs w:val="24"/>
          <w:u w:val="single"/>
        </w:rPr>
        <w:t xml:space="preserve">_    </w:t>
      </w:r>
      <w:r w:rsidRPr="009A788D">
        <w:rPr>
          <w:sz w:val="24"/>
          <w:szCs w:val="24"/>
        </w:rPr>
        <w:t xml:space="preserve"> Final (Due at end of Year </w:t>
      </w:r>
      <w:r w:rsidR="00B33FF7">
        <w:rPr>
          <w:sz w:val="24"/>
          <w:szCs w:val="24"/>
        </w:rPr>
        <w:t>One</w:t>
      </w:r>
      <w:r w:rsidRPr="009A788D">
        <w:rPr>
          <w:sz w:val="24"/>
          <w:szCs w:val="24"/>
        </w:rPr>
        <w:t>, as Grant Close-Out Report)</w:t>
      </w:r>
    </w:p>
    <w:p w14:paraId="56939E1A" w14:textId="77777777" w:rsidR="00D52D3D" w:rsidRDefault="00D52D3D" w:rsidP="00D52D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230"/>
        <w:gridCol w:w="3510"/>
        <w:gridCol w:w="2070"/>
        <w:gridCol w:w="2070"/>
      </w:tblGrid>
      <w:tr w:rsidR="00D52D3D" w:rsidRPr="0093594D" w14:paraId="4ACEBAD2" w14:textId="77777777" w:rsidTr="00B33FF7">
        <w:trPr>
          <w:tblHeader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7825383D" w14:textId="77777777" w:rsidR="00D52D3D" w:rsidRPr="00B33FF7" w:rsidRDefault="00D52D3D" w:rsidP="00B33FF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B33FF7">
              <w:rPr>
                <w:b/>
              </w:rPr>
              <w:t>Measure Type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46EB7279" w14:textId="77777777" w:rsidR="00D52D3D" w:rsidRPr="00B33FF7" w:rsidRDefault="00D52D3D" w:rsidP="00B33FF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B33FF7">
              <w:rPr>
                <w:b/>
              </w:rPr>
              <w:t>Performance Measure(s)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1935E9A" w14:textId="77777777" w:rsidR="00D52D3D" w:rsidRPr="00B33FF7" w:rsidRDefault="00D52D3D" w:rsidP="00B33FF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B33FF7">
              <w:rPr>
                <w:b/>
              </w:rPr>
              <w:t>Data Sources / Collection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DA12133" w14:textId="77777777" w:rsidR="00D52D3D" w:rsidRPr="00B33FF7" w:rsidRDefault="00D52D3D" w:rsidP="00B33FF7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B33FF7">
              <w:rPr>
                <w:b/>
              </w:rPr>
              <w:t>Target / Goal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983608B" w14:textId="77777777" w:rsidR="00D52D3D" w:rsidRPr="00B33FF7" w:rsidRDefault="00D52D3D" w:rsidP="00B33FF7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B33FF7">
              <w:rPr>
                <w:b/>
              </w:rPr>
              <w:t>Actual</w:t>
            </w:r>
          </w:p>
          <w:p w14:paraId="501B851E" w14:textId="77777777" w:rsidR="00D52D3D" w:rsidRPr="0093594D" w:rsidRDefault="00D52D3D" w:rsidP="00892FF7">
            <w:pPr>
              <w:jc w:val="center"/>
              <w:rPr>
                <w:b/>
              </w:rPr>
            </w:pPr>
            <w:r w:rsidRPr="0093594D">
              <w:rPr>
                <w:b/>
              </w:rPr>
              <w:t>(at project end)</w:t>
            </w:r>
          </w:p>
        </w:tc>
      </w:tr>
      <w:tr w:rsidR="00D52D3D" w14:paraId="02854A83" w14:textId="77777777" w:rsidTr="00B33FF7">
        <w:tc>
          <w:tcPr>
            <w:tcW w:w="1885" w:type="dxa"/>
            <w:vMerge w:val="restart"/>
          </w:tcPr>
          <w:p w14:paraId="77E1EBD8" w14:textId="77777777" w:rsidR="00D52D3D" w:rsidRPr="00E17EBD" w:rsidRDefault="00D52D3D" w:rsidP="00892FF7">
            <w:pPr>
              <w:rPr>
                <w:b/>
              </w:rPr>
            </w:pPr>
            <w:r w:rsidRPr="00E17EBD">
              <w:rPr>
                <w:b/>
              </w:rPr>
              <w:t>Quantity</w:t>
            </w:r>
          </w:p>
          <w:p w14:paraId="3121AA57" w14:textId="77777777" w:rsidR="00D52D3D" w:rsidRDefault="00D52D3D" w:rsidP="00892FF7">
            <w:r>
              <w:t>(how much?)</w:t>
            </w:r>
          </w:p>
          <w:p w14:paraId="7390A298" w14:textId="77777777" w:rsidR="00D52D3D" w:rsidRDefault="00D52D3D" w:rsidP="00892FF7"/>
        </w:tc>
        <w:tc>
          <w:tcPr>
            <w:tcW w:w="4230" w:type="dxa"/>
          </w:tcPr>
          <w:p w14:paraId="0EBA9D01" w14:textId="77777777" w:rsidR="00D52D3D" w:rsidRDefault="00D52D3D" w:rsidP="00D52D3D">
            <w:pPr>
              <w:pStyle w:val="ListParagraph"/>
              <w:numPr>
                <w:ilvl w:val="0"/>
                <w:numId w:val="7"/>
              </w:numPr>
              <w:ind w:left="356"/>
            </w:pPr>
          </w:p>
          <w:p w14:paraId="2825E58A" w14:textId="77777777" w:rsidR="00D52D3D" w:rsidRDefault="00D52D3D" w:rsidP="00892FF7"/>
        </w:tc>
        <w:tc>
          <w:tcPr>
            <w:tcW w:w="3510" w:type="dxa"/>
          </w:tcPr>
          <w:p w14:paraId="50E39F1F" w14:textId="77777777" w:rsidR="00D52D3D" w:rsidRDefault="00D52D3D" w:rsidP="00892FF7"/>
        </w:tc>
        <w:tc>
          <w:tcPr>
            <w:tcW w:w="2070" w:type="dxa"/>
          </w:tcPr>
          <w:p w14:paraId="475C46BF" w14:textId="77777777" w:rsidR="00D52D3D" w:rsidRDefault="00D52D3D" w:rsidP="00892FF7">
            <w:pPr>
              <w:jc w:val="center"/>
            </w:pPr>
          </w:p>
        </w:tc>
        <w:tc>
          <w:tcPr>
            <w:tcW w:w="2070" w:type="dxa"/>
          </w:tcPr>
          <w:p w14:paraId="3A12E91A" w14:textId="77777777" w:rsidR="00D52D3D" w:rsidRDefault="00D52D3D" w:rsidP="00892FF7">
            <w:pPr>
              <w:jc w:val="center"/>
            </w:pPr>
          </w:p>
        </w:tc>
      </w:tr>
      <w:tr w:rsidR="00D52D3D" w14:paraId="2428B700" w14:textId="77777777" w:rsidTr="00B33FF7">
        <w:tc>
          <w:tcPr>
            <w:tcW w:w="1885" w:type="dxa"/>
            <w:vMerge/>
          </w:tcPr>
          <w:p w14:paraId="4E8842AE" w14:textId="77777777" w:rsidR="00D52D3D" w:rsidRDefault="00D52D3D" w:rsidP="00892FF7"/>
        </w:tc>
        <w:tc>
          <w:tcPr>
            <w:tcW w:w="4230" w:type="dxa"/>
          </w:tcPr>
          <w:p w14:paraId="5C72E4CE" w14:textId="77777777" w:rsidR="00D52D3D" w:rsidRDefault="00D52D3D" w:rsidP="00D52D3D">
            <w:pPr>
              <w:pStyle w:val="ListParagraph"/>
              <w:numPr>
                <w:ilvl w:val="0"/>
                <w:numId w:val="7"/>
              </w:numPr>
              <w:ind w:left="356"/>
            </w:pPr>
          </w:p>
          <w:p w14:paraId="3EC08A47" w14:textId="77777777" w:rsidR="00D52D3D" w:rsidRDefault="00D52D3D" w:rsidP="00892FF7"/>
        </w:tc>
        <w:tc>
          <w:tcPr>
            <w:tcW w:w="3510" w:type="dxa"/>
          </w:tcPr>
          <w:p w14:paraId="7B859EA8" w14:textId="77777777" w:rsidR="00D52D3D" w:rsidRDefault="00D52D3D" w:rsidP="00892FF7"/>
        </w:tc>
        <w:tc>
          <w:tcPr>
            <w:tcW w:w="2070" w:type="dxa"/>
          </w:tcPr>
          <w:p w14:paraId="50247D34" w14:textId="77777777" w:rsidR="00D52D3D" w:rsidRDefault="00D52D3D" w:rsidP="00892FF7">
            <w:pPr>
              <w:jc w:val="center"/>
            </w:pPr>
          </w:p>
        </w:tc>
        <w:tc>
          <w:tcPr>
            <w:tcW w:w="2070" w:type="dxa"/>
          </w:tcPr>
          <w:p w14:paraId="22E41C91" w14:textId="77777777" w:rsidR="00D52D3D" w:rsidRDefault="00D52D3D" w:rsidP="00892FF7">
            <w:pPr>
              <w:jc w:val="center"/>
            </w:pPr>
          </w:p>
        </w:tc>
      </w:tr>
      <w:tr w:rsidR="00D52D3D" w14:paraId="0DECCAE0" w14:textId="77777777" w:rsidTr="00B33FF7">
        <w:tc>
          <w:tcPr>
            <w:tcW w:w="1885" w:type="dxa"/>
            <w:vMerge/>
          </w:tcPr>
          <w:p w14:paraId="49014A0D" w14:textId="77777777" w:rsidR="00D52D3D" w:rsidRDefault="00D52D3D" w:rsidP="00892FF7"/>
        </w:tc>
        <w:tc>
          <w:tcPr>
            <w:tcW w:w="4230" w:type="dxa"/>
          </w:tcPr>
          <w:p w14:paraId="5182A066" w14:textId="77777777" w:rsidR="00D52D3D" w:rsidRDefault="00D52D3D" w:rsidP="00D52D3D">
            <w:pPr>
              <w:pStyle w:val="ListParagraph"/>
              <w:numPr>
                <w:ilvl w:val="0"/>
                <w:numId w:val="7"/>
              </w:numPr>
              <w:ind w:left="356"/>
            </w:pPr>
          </w:p>
          <w:p w14:paraId="1B50546E" w14:textId="77777777" w:rsidR="00D52D3D" w:rsidRDefault="00D52D3D" w:rsidP="00892FF7"/>
        </w:tc>
        <w:tc>
          <w:tcPr>
            <w:tcW w:w="3510" w:type="dxa"/>
          </w:tcPr>
          <w:p w14:paraId="73C3BE99" w14:textId="77777777" w:rsidR="00D52D3D" w:rsidRDefault="00D52D3D" w:rsidP="00892FF7"/>
        </w:tc>
        <w:tc>
          <w:tcPr>
            <w:tcW w:w="2070" w:type="dxa"/>
          </w:tcPr>
          <w:p w14:paraId="3773EE17" w14:textId="77777777" w:rsidR="00D52D3D" w:rsidRDefault="00D52D3D" w:rsidP="00892FF7">
            <w:pPr>
              <w:jc w:val="center"/>
            </w:pPr>
          </w:p>
        </w:tc>
        <w:tc>
          <w:tcPr>
            <w:tcW w:w="2070" w:type="dxa"/>
          </w:tcPr>
          <w:p w14:paraId="7581C198" w14:textId="77777777" w:rsidR="00D52D3D" w:rsidRDefault="00D52D3D" w:rsidP="00892FF7">
            <w:pPr>
              <w:jc w:val="center"/>
            </w:pPr>
          </w:p>
        </w:tc>
      </w:tr>
      <w:tr w:rsidR="00D52D3D" w14:paraId="3D006AE4" w14:textId="77777777" w:rsidTr="00B33FF7">
        <w:tc>
          <w:tcPr>
            <w:tcW w:w="1885" w:type="dxa"/>
            <w:vMerge w:val="restart"/>
          </w:tcPr>
          <w:p w14:paraId="502FA128" w14:textId="77777777" w:rsidR="00D52D3D" w:rsidRPr="00E17EBD" w:rsidRDefault="00D52D3D" w:rsidP="00892FF7">
            <w:pPr>
              <w:rPr>
                <w:b/>
              </w:rPr>
            </w:pPr>
            <w:r w:rsidRPr="00E17EBD">
              <w:rPr>
                <w:b/>
              </w:rPr>
              <w:t>Quality</w:t>
            </w:r>
          </w:p>
          <w:p w14:paraId="4E4654B2" w14:textId="77777777" w:rsidR="00D52D3D" w:rsidRDefault="00D52D3D" w:rsidP="00892FF7">
            <w:r>
              <w:t>(how well?)</w:t>
            </w:r>
          </w:p>
          <w:p w14:paraId="7B2C1058" w14:textId="77777777" w:rsidR="00D52D3D" w:rsidRDefault="00D52D3D" w:rsidP="00892FF7"/>
        </w:tc>
        <w:tc>
          <w:tcPr>
            <w:tcW w:w="4230" w:type="dxa"/>
          </w:tcPr>
          <w:p w14:paraId="647BFE72" w14:textId="77777777" w:rsidR="00D52D3D" w:rsidRDefault="00D52D3D" w:rsidP="00D52D3D">
            <w:pPr>
              <w:pStyle w:val="ListParagraph"/>
              <w:numPr>
                <w:ilvl w:val="0"/>
                <w:numId w:val="7"/>
              </w:numPr>
              <w:ind w:left="356"/>
            </w:pPr>
          </w:p>
          <w:p w14:paraId="03DD4CA2" w14:textId="77777777" w:rsidR="00D52D3D" w:rsidRDefault="00D52D3D" w:rsidP="00892FF7"/>
        </w:tc>
        <w:tc>
          <w:tcPr>
            <w:tcW w:w="3510" w:type="dxa"/>
          </w:tcPr>
          <w:p w14:paraId="5BD1A7EF" w14:textId="77777777" w:rsidR="00D52D3D" w:rsidRDefault="00D52D3D" w:rsidP="00892FF7"/>
        </w:tc>
        <w:tc>
          <w:tcPr>
            <w:tcW w:w="2070" w:type="dxa"/>
          </w:tcPr>
          <w:p w14:paraId="152467CC" w14:textId="77777777" w:rsidR="00D52D3D" w:rsidRDefault="00D52D3D" w:rsidP="00892FF7">
            <w:pPr>
              <w:jc w:val="center"/>
            </w:pPr>
          </w:p>
        </w:tc>
        <w:tc>
          <w:tcPr>
            <w:tcW w:w="2070" w:type="dxa"/>
          </w:tcPr>
          <w:p w14:paraId="30AECD22" w14:textId="77777777" w:rsidR="00D52D3D" w:rsidRDefault="00D52D3D" w:rsidP="00892FF7">
            <w:pPr>
              <w:jc w:val="center"/>
            </w:pPr>
          </w:p>
        </w:tc>
      </w:tr>
      <w:tr w:rsidR="00D52D3D" w14:paraId="2F94CDA0" w14:textId="77777777" w:rsidTr="00B33FF7">
        <w:tc>
          <w:tcPr>
            <w:tcW w:w="1885" w:type="dxa"/>
            <w:vMerge/>
          </w:tcPr>
          <w:p w14:paraId="541188FD" w14:textId="77777777" w:rsidR="00D52D3D" w:rsidRDefault="00D52D3D" w:rsidP="00892FF7"/>
        </w:tc>
        <w:tc>
          <w:tcPr>
            <w:tcW w:w="4230" w:type="dxa"/>
          </w:tcPr>
          <w:p w14:paraId="3FC13BC9" w14:textId="77777777" w:rsidR="00D52D3D" w:rsidRDefault="00D52D3D" w:rsidP="00D52D3D">
            <w:pPr>
              <w:pStyle w:val="ListParagraph"/>
              <w:numPr>
                <w:ilvl w:val="0"/>
                <w:numId w:val="7"/>
              </w:numPr>
              <w:ind w:left="356"/>
            </w:pPr>
          </w:p>
          <w:p w14:paraId="731F5ABE" w14:textId="77777777" w:rsidR="00D52D3D" w:rsidRDefault="00D52D3D" w:rsidP="00892FF7"/>
        </w:tc>
        <w:tc>
          <w:tcPr>
            <w:tcW w:w="3510" w:type="dxa"/>
          </w:tcPr>
          <w:p w14:paraId="14E92B3B" w14:textId="77777777" w:rsidR="00D52D3D" w:rsidRDefault="00D52D3D" w:rsidP="00892FF7"/>
        </w:tc>
        <w:tc>
          <w:tcPr>
            <w:tcW w:w="2070" w:type="dxa"/>
          </w:tcPr>
          <w:p w14:paraId="502C21D1" w14:textId="77777777" w:rsidR="00D52D3D" w:rsidRDefault="00D52D3D" w:rsidP="00892FF7">
            <w:pPr>
              <w:jc w:val="center"/>
            </w:pPr>
          </w:p>
        </w:tc>
        <w:tc>
          <w:tcPr>
            <w:tcW w:w="2070" w:type="dxa"/>
          </w:tcPr>
          <w:p w14:paraId="481A2F49" w14:textId="77777777" w:rsidR="00D52D3D" w:rsidRDefault="00D52D3D" w:rsidP="00892FF7">
            <w:pPr>
              <w:jc w:val="center"/>
            </w:pPr>
          </w:p>
        </w:tc>
      </w:tr>
      <w:tr w:rsidR="00D52D3D" w14:paraId="0F3AB779" w14:textId="77777777" w:rsidTr="00B33FF7">
        <w:tc>
          <w:tcPr>
            <w:tcW w:w="1885" w:type="dxa"/>
            <w:vMerge/>
          </w:tcPr>
          <w:p w14:paraId="7AA13F40" w14:textId="77777777" w:rsidR="00D52D3D" w:rsidRDefault="00D52D3D" w:rsidP="00892FF7"/>
        </w:tc>
        <w:tc>
          <w:tcPr>
            <w:tcW w:w="4230" w:type="dxa"/>
          </w:tcPr>
          <w:p w14:paraId="17046912" w14:textId="77777777" w:rsidR="00D52D3D" w:rsidRDefault="00D52D3D" w:rsidP="00D52D3D">
            <w:pPr>
              <w:pStyle w:val="ListParagraph"/>
              <w:numPr>
                <w:ilvl w:val="0"/>
                <w:numId w:val="7"/>
              </w:numPr>
              <w:ind w:left="356"/>
            </w:pPr>
          </w:p>
          <w:p w14:paraId="1F3FA3E5" w14:textId="77777777" w:rsidR="00D52D3D" w:rsidRDefault="00D52D3D" w:rsidP="00892FF7">
            <w:bookmarkStart w:id="0" w:name="_GoBack"/>
            <w:bookmarkEnd w:id="0"/>
          </w:p>
        </w:tc>
        <w:tc>
          <w:tcPr>
            <w:tcW w:w="3510" w:type="dxa"/>
          </w:tcPr>
          <w:p w14:paraId="677F3F30" w14:textId="77777777" w:rsidR="00D52D3D" w:rsidRDefault="00D52D3D" w:rsidP="00892FF7"/>
        </w:tc>
        <w:tc>
          <w:tcPr>
            <w:tcW w:w="2070" w:type="dxa"/>
          </w:tcPr>
          <w:p w14:paraId="17A7FAB8" w14:textId="77777777" w:rsidR="00D52D3D" w:rsidRDefault="00D52D3D" w:rsidP="00892FF7">
            <w:pPr>
              <w:jc w:val="center"/>
            </w:pPr>
          </w:p>
        </w:tc>
        <w:tc>
          <w:tcPr>
            <w:tcW w:w="2070" w:type="dxa"/>
          </w:tcPr>
          <w:p w14:paraId="224A1600" w14:textId="77777777" w:rsidR="00D52D3D" w:rsidRDefault="00D52D3D" w:rsidP="00892FF7">
            <w:pPr>
              <w:jc w:val="center"/>
            </w:pPr>
          </w:p>
        </w:tc>
      </w:tr>
      <w:tr w:rsidR="00D52D3D" w14:paraId="3BB69750" w14:textId="77777777" w:rsidTr="00B33FF7">
        <w:tc>
          <w:tcPr>
            <w:tcW w:w="1885" w:type="dxa"/>
            <w:vMerge w:val="restart"/>
          </w:tcPr>
          <w:p w14:paraId="5A9D5CA5" w14:textId="77777777" w:rsidR="00D52D3D" w:rsidRDefault="00D52D3D" w:rsidP="00892FF7">
            <w:proofErr w:type="gramStart"/>
            <w:r w:rsidRPr="00E17EBD">
              <w:rPr>
                <w:b/>
              </w:rPr>
              <w:t>Impact</w:t>
            </w:r>
            <w:r w:rsidR="00E17EBD">
              <w:t xml:space="preserve">  </w:t>
            </w:r>
            <w:r>
              <w:t>(</w:t>
            </w:r>
            <w:proofErr w:type="gramEnd"/>
            <w:r>
              <w:t>is anyone better off?)</w:t>
            </w:r>
          </w:p>
          <w:p w14:paraId="61F80EEA" w14:textId="77777777" w:rsidR="00E17EBD" w:rsidRPr="00E17EBD" w:rsidRDefault="00E17EBD" w:rsidP="00E17EBD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E17EBD">
              <w:rPr>
                <w:sz w:val="16"/>
                <w:szCs w:val="16"/>
              </w:rPr>
              <w:t>Knowledge</w:t>
            </w:r>
          </w:p>
          <w:p w14:paraId="04611335" w14:textId="77777777" w:rsidR="00E17EBD" w:rsidRPr="00E17EBD" w:rsidRDefault="00E17EBD" w:rsidP="00E17EBD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E17EBD">
              <w:rPr>
                <w:sz w:val="16"/>
                <w:szCs w:val="16"/>
              </w:rPr>
              <w:t>Skills</w:t>
            </w:r>
          </w:p>
          <w:p w14:paraId="1B2A96D2" w14:textId="77777777" w:rsidR="00E17EBD" w:rsidRPr="00E17EBD" w:rsidRDefault="00E17EBD" w:rsidP="00E17EBD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E17EBD">
              <w:rPr>
                <w:sz w:val="16"/>
                <w:szCs w:val="16"/>
              </w:rPr>
              <w:t>Attitudes</w:t>
            </w:r>
          </w:p>
          <w:p w14:paraId="4BE8C377" w14:textId="77777777" w:rsidR="00E17EBD" w:rsidRPr="00E17EBD" w:rsidRDefault="00E17EBD" w:rsidP="00E17EBD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E17EBD">
              <w:rPr>
                <w:sz w:val="16"/>
                <w:szCs w:val="16"/>
              </w:rPr>
              <w:t>Behavior / actions</w:t>
            </w:r>
          </w:p>
          <w:p w14:paraId="3B9F8984" w14:textId="77777777" w:rsidR="00D52D3D" w:rsidRPr="00E17EBD" w:rsidRDefault="00E17EBD" w:rsidP="00E17EBD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E17EBD">
              <w:rPr>
                <w:sz w:val="16"/>
                <w:szCs w:val="16"/>
              </w:rPr>
              <w:t>Circumstances</w:t>
            </w:r>
          </w:p>
        </w:tc>
        <w:tc>
          <w:tcPr>
            <w:tcW w:w="4230" w:type="dxa"/>
          </w:tcPr>
          <w:p w14:paraId="726B6C42" w14:textId="77777777" w:rsidR="00D52D3D" w:rsidRDefault="00D52D3D" w:rsidP="00D52D3D">
            <w:pPr>
              <w:pStyle w:val="ListParagraph"/>
              <w:numPr>
                <w:ilvl w:val="0"/>
                <w:numId w:val="7"/>
              </w:numPr>
              <w:ind w:left="356"/>
            </w:pPr>
          </w:p>
          <w:p w14:paraId="1E2521FB" w14:textId="77777777" w:rsidR="00D52D3D" w:rsidRDefault="00D52D3D" w:rsidP="00892FF7"/>
        </w:tc>
        <w:tc>
          <w:tcPr>
            <w:tcW w:w="3510" w:type="dxa"/>
          </w:tcPr>
          <w:p w14:paraId="1195535B" w14:textId="77777777" w:rsidR="00D52D3D" w:rsidRDefault="00D52D3D" w:rsidP="00892FF7"/>
        </w:tc>
        <w:tc>
          <w:tcPr>
            <w:tcW w:w="2070" w:type="dxa"/>
          </w:tcPr>
          <w:p w14:paraId="28AB943D" w14:textId="77777777" w:rsidR="00D52D3D" w:rsidRDefault="00D52D3D" w:rsidP="00892FF7">
            <w:pPr>
              <w:jc w:val="center"/>
            </w:pPr>
          </w:p>
        </w:tc>
        <w:tc>
          <w:tcPr>
            <w:tcW w:w="2070" w:type="dxa"/>
          </w:tcPr>
          <w:p w14:paraId="5962BB41" w14:textId="77777777" w:rsidR="00D52D3D" w:rsidRDefault="00D52D3D" w:rsidP="00892FF7">
            <w:pPr>
              <w:jc w:val="center"/>
            </w:pPr>
          </w:p>
        </w:tc>
      </w:tr>
      <w:tr w:rsidR="00D52D3D" w14:paraId="5D7A4CD2" w14:textId="77777777" w:rsidTr="00B33FF7">
        <w:tc>
          <w:tcPr>
            <w:tcW w:w="1885" w:type="dxa"/>
            <w:vMerge/>
          </w:tcPr>
          <w:p w14:paraId="66D7A4B6" w14:textId="77777777" w:rsidR="00D52D3D" w:rsidRDefault="00D52D3D" w:rsidP="00892FF7"/>
        </w:tc>
        <w:tc>
          <w:tcPr>
            <w:tcW w:w="4230" w:type="dxa"/>
          </w:tcPr>
          <w:p w14:paraId="79D6D359" w14:textId="77777777" w:rsidR="00D52D3D" w:rsidRDefault="00D52D3D" w:rsidP="00D52D3D">
            <w:pPr>
              <w:pStyle w:val="ListParagraph"/>
              <w:numPr>
                <w:ilvl w:val="0"/>
                <w:numId w:val="7"/>
              </w:numPr>
              <w:ind w:left="356"/>
            </w:pPr>
          </w:p>
          <w:p w14:paraId="4176F97D" w14:textId="77777777" w:rsidR="00D52D3D" w:rsidRDefault="00D52D3D" w:rsidP="00892FF7"/>
        </w:tc>
        <w:tc>
          <w:tcPr>
            <w:tcW w:w="3510" w:type="dxa"/>
          </w:tcPr>
          <w:p w14:paraId="0C4E0981" w14:textId="77777777" w:rsidR="00D52D3D" w:rsidRDefault="00D52D3D" w:rsidP="00892FF7"/>
        </w:tc>
        <w:tc>
          <w:tcPr>
            <w:tcW w:w="2070" w:type="dxa"/>
          </w:tcPr>
          <w:p w14:paraId="28CF4C38" w14:textId="77777777" w:rsidR="00D52D3D" w:rsidRDefault="00D52D3D" w:rsidP="00892FF7">
            <w:pPr>
              <w:jc w:val="center"/>
            </w:pPr>
          </w:p>
        </w:tc>
        <w:tc>
          <w:tcPr>
            <w:tcW w:w="2070" w:type="dxa"/>
          </w:tcPr>
          <w:p w14:paraId="33ABB638" w14:textId="77777777" w:rsidR="00D52D3D" w:rsidRDefault="00D52D3D" w:rsidP="00892FF7">
            <w:pPr>
              <w:jc w:val="center"/>
            </w:pPr>
          </w:p>
        </w:tc>
      </w:tr>
      <w:tr w:rsidR="00D52D3D" w14:paraId="4DAB153A" w14:textId="77777777" w:rsidTr="00B33FF7">
        <w:tc>
          <w:tcPr>
            <w:tcW w:w="1885" w:type="dxa"/>
            <w:vMerge/>
          </w:tcPr>
          <w:p w14:paraId="37E20342" w14:textId="77777777" w:rsidR="00D52D3D" w:rsidRDefault="00D52D3D" w:rsidP="00892FF7"/>
        </w:tc>
        <w:tc>
          <w:tcPr>
            <w:tcW w:w="4230" w:type="dxa"/>
          </w:tcPr>
          <w:p w14:paraId="74A3D530" w14:textId="77777777" w:rsidR="00D52D3D" w:rsidRDefault="00D52D3D" w:rsidP="00D52D3D">
            <w:pPr>
              <w:pStyle w:val="ListParagraph"/>
              <w:numPr>
                <w:ilvl w:val="0"/>
                <w:numId w:val="7"/>
              </w:numPr>
              <w:ind w:left="356"/>
            </w:pPr>
          </w:p>
          <w:p w14:paraId="4C3686F3" w14:textId="77777777" w:rsidR="00D52D3D" w:rsidRDefault="00D52D3D" w:rsidP="00892FF7"/>
        </w:tc>
        <w:tc>
          <w:tcPr>
            <w:tcW w:w="3510" w:type="dxa"/>
          </w:tcPr>
          <w:p w14:paraId="62E4037F" w14:textId="77777777" w:rsidR="00D52D3D" w:rsidRDefault="00D52D3D" w:rsidP="00892FF7"/>
        </w:tc>
        <w:tc>
          <w:tcPr>
            <w:tcW w:w="2070" w:type="dxa"/>
          </w:tcPr>
          <w:p w14:paraId="60671C91" w14:textId="77777777" w:rsidR="00D52D3D" w:rsidRDefault="00D52D3D" w:rsidP="00892FF7">
            <w:pPr>
              <w:jc w:val="center"/>
            </w:pPr>
          </w:p>
        </w:tc>
        <w:tc>
          <w:tcPr>
            <w:tcW w:w="2070" w:type="dxa"/>
          </w:tcPr>
          <w:p w14:paraId="6EBFC30F" w14:textId="77777777" w:rsidR="00D52D3D" w:rsidRDefault="00D52D3D" w:rsidP="00892FF7">
            <w:pPr>
              <w:jc w:val="center"/>
            </w:pPr>
          </w:p>
        </w:tc>
      </w:tr>
    </w:tbl>
    <w:p w14:paraId="375A38CC" w14:textId="77777777" w:rsidR="00D52D3D" w:rsidRDefault="00D52D3D" w:rsidP="00D52D3D"/>
    <w:p w14:paraId="1B41C513" w14:textId="77777777" w:rsidR="00D33371" w:rsidRDefault="001B5B71" w:rsidP="00D33371">
      <w:pPr>
        <w:rPr>
          <w:b/>
        </w:rPr>
      </w:pPr>
      <w:r w:rsidRPr="001B5B71">
        <w:rPr>
          <w:b/>
        </w:rPr>
        <w:t xml:space="preserve">Optional Narrative:  Challenges, Lesson Learned, </w:t>
      </w:r>
      <w:r>
        <w:rPr>
          <w:b/>
        </w:rPr>
        <w:t xml:space="preserve">and/or </w:t>
      </w:r>
      <w:r w:rsidRPr="001B5B71">
        <w:rPr>
          <w:b/>
        </w:rPr>
        <w:t>Unanticipated Outcomes</w:t>
      </w:r>
      <w:r w:rsidR="00C501A1">
        <w:rPr>
          <w:b/>
        </w:rPr>
        <w:t xml:space="preserve"> (Box will expand to fit narrative)</w:t>
      </w:r>
      <w:r w:rsidR="00683605">
        <w:rPr>
          <w:b/>
        </w:rPr>
        <w:t>:</w:t>
      </w:r>
    </w:p>
    <w:p w14:paraId="45323102" w14:textId="77777777" w:rsidR="00D33371" w:rsidRDefault="00D33371" w:rsidP="00D3337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5"/>
      </w:tblGrid>
      <w:tr w:rsidR="00D33371" w14:paraId="6BEADD5E" w14:textId="77777777" w:rsidTr="00D33371">
        <w:tc>
          <w:tcPr>
            <w:tcW w:w="14035" w:type="dxa"/>
          </w:tcPr>
          <w:p w14:paraId="318F0207" w14:textId="77777777" w:rsidR="00D33371" w:rsidRDefault="00D33371" w:rsidP="00D33371">
            <w:pPr>
              <w:rPr>
                <w:b/>
              </w:rPr>
            </w:pPr>
          </w:p>
          <w:p w14:paraId="564D9A63" w14:textId="77777777" w:rsidR="00D33371" w:rsidRDefault="00D33371" w:rsidP="00D33371">
            <w:pPr>
              <w:rPr>
                <w:b/>
              </w:rPr>
            </w:pPr>
          </w:p>
          <w:p w14:paraId="7A28AB9E" w14:textId="77777777" w:rsidR="00D33371" w:rsidRDefault="00D33371" w:rsidP="00D33371">
            <w:pPr>
              <w:rPr>
                <w:b/>
              </w:rPr>
            </w:pPr>
          </w:p>
          <w:p w14:paraId="054CBC92" w14:textId="77777777" w:rsidR="00D33371" w:rsidRDefault="00D33371" w:rsidP="00D33371">
            <w:pPr>
              <w:rPr>
                <w:b/>
              </w:rPr>
            </w:pPr>
          </w:p>
        </w:tc>
      </w:tr>
    </w:tbl>
    <w:p w14:paraId="2C3B3F0F" w14:textId="77777777" w:rsidR="00D33371" w:rsidRDefault="00D33371" w:rsidP="00D33371">
      <w:pPr>
        <w:rPr>
          <w:b/>
        </w:rPr>
      </w:pPr>
    </w:p>
    <w:p w14:paraId="77EEE91A" w14:textId="77777777" w:rsidR="001B5B71" w:rsidRPr="00D33371" w:rsidRDefault="001B5B71"/>
    <w:sectPr w:rsidR="001B5B71" w:rsidRPr="00D33371" w:rsidSect="00B33FF7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395F2" w14:textId="77777777" w:rsidR="007027CA" w:rsidRDefault="007027CA" w:rsidP="007027CA">
      <w:r>
        <w:separator/>
      </w:r>
    </w:p>
  </w:endnote>
  <w:endnote w:type="continuationSeparator" w:id="0">
    <w:p w14:paraId="121C328B" w14:textId="77777777" w:rsidR="007027CA" w:rsidRDefault="007027CA" w:rsidP="0070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176027"/>
      <w:docPartObj>
        <w:docPartGallery w:val="Page Numbers (Bottom of Page)"/>
        <w:docPartUnique/>
      </w:docPartObj>
    </w:sdtPr>
    <w:sdtEndPr/>
    <w:sdtContent>
      <w:p w14:paraId="7E8F198C" w14:textId="6C4A62E2" w:rsidR="0093594D" w:rsidRDefault="00CA487F" w:rsidP="007E2074">
        <w:pPr>
          <w:pStyle w:val="Footer"/>
        </w:pPr>
        <w:r>
          <w:t>January</w:t>
        </w:r>
        <w:r w:rsidR="007E2074">
          <w:t xml:space="preserve"> 20</w:t>
        </w:r>
        <w:r>
          <w:t>21</w:t>
        </w:r>
        <w:r w:rsidR="007E2074">
          <w:tab/>
        </w:r>
        <w:r w:rsidR="007E2074">
          <w:tab/>
          <w:t xml:space="preserve">Page </w:t>
        </w:r>
        <w:r w:rsidR="007E2074">
          <w:fldChar w:fldCharType="begin"/>
        </w:r>
        <w:r w:rsidR="007E2074">
          <w:instrText xml:space="preserve"> PAGE   \* MERGEFORMAT </w:instrText>
        </w:r>
        <w:r w:rsidR="007E2074">
          <w:fldChar w:fldCharType="separate"/>
        </w:r>
        <w:r w:rsidR="004567A8">
          <w:rPr>
            <w:noProof/>
          </w:rPr>
          <w:t>1</w:t>
        </w:r>
        <w:r w:rsidR="007E2074">
          <w:rPr>
            <w:noProof/>
          </w:rPr>
          <w:fldChar w:fldCharType="end"/>
        </w:r>
        <w:r w:rsidR="007E2074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830437"/>
      <w:docPartObj>
        <w:docPartGallery w:val="Page Numbers (Bottom of Page)"/>
        <w:docPartUnique/>
      </w:docPartObj>
    </w:sdtPr>
    <w:sdtEndPr/>
    <w:sdtContent>
      <w:p w14:paraId="5787611D" w14:textId="41AA9480" w:rsidR="007E2074" w:rsidRDefault="00C179C3" w:rsidP="007E2074">
        <w:pPr>
          <w:pStyle w:val="Footer"/>
        </w:pPr>
        <w:r>
          <w:t>January 2021</w:t>
        </w:r>
        <w:r w:rsidR="007E2074">
          <w:tab/>
        </w:r>
        <w:r w:rsidR="007E2074">
          <w:tab/>
        </w:r>
        <w:r w:rsidR="007E2074">
          <w:tab/>
        </w:r>
        <w:r w:rsidR="007E2074">
          <w:tab/>
        </w:r>
        <w:r w:rsidR="007E2074">
          <w:tab/>
        </w:r>
        <w:r w:rsidR="007E2074">
          <w:tab/>
        </w:r>
        <w:r w:rsidR="007E2074">
          <w:tab/>
        </w:r>
        <w:r w:rsidR="007E2074">
          <w:tab/>
          <w:t xml:space="preserve">Page </w:t>
        </w:r>
        <w:r w:rsidR="007E2074">
          <w:fldChar w:fldCharType="begin"/>
        </w:r>
        <w:r w:rsidR="007E2074">
          <w:instrText xml:space="preserve"> PAGE   \* MERGEFORMAT </w:instrText>
        </w:r>
        <w:r w:rsidR="007E2074">
          <w:fldChar w:fldCharType="separate"/>
        </w:r>
        <w:r w:rsidR="004567A8">
          <w:rPr>
            <w:noProof/>
          </w:rPr>
          <w:t>3</w:t>
        </w:r>
        <w:r w:rsidR="007E2074">
          <w:rPr>
            <w:noProof/>
          </w:rPr>
          <w:fldChar w:fldCharType="end"/>
        </w:r>
        <w:r w:rsidR="007E2074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84E0" w14:textId="77777777" w:rsidR="007027CA" w:rsidRDefault="007027CA" w:rsidP="007027CA">
      <w:r>
        <w:separator/>
      </w:r>
    </w:p>
  </w:footnote>
  <w:footnote w:type="continuationSeparator" w:id="0">
    <w:p w14:paraId="0BE7826F" w14:textId="77777777" w:rsidR="007027CA" w:rsidRDefault="007027CA" w:rsidP="0070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560"/>
    <w:multiLevelType w:val="hybridMultilevel"/>
    <w:tmpl w:val="8C541D8C"/>
    <w:lvl w:ilvl="0" w:tplc="0182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8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09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47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C0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86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A0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4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60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3D2FA1"/>
    <w:multiLevelType w:val="hybridMultilevel"/>
    <w:tmpl w:val="F2684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6687D"/>
    <w:multiLevelType w:val="hybridMultilevel"/>
    <w:tmpl w:val="B7802AEC"/>
    <w:lvl w:ilvl="0" w:tplc="09C41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EA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4C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2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66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0E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0C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4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4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6A3091"/>
    <w:multiLevelType w:val="hybridMultilevel"/>
    <w:tmpl w:val="F53217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D6D7C22"/>
    <w:multiLevelType w:val="hybridMultilevel"/>
    <w:tmpl w:val="B92681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20C3D39"/>
    <w:multiLevelType w:val="hybridMultilevel"/>
    <w:tmpl w:val="EF24CF1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4AF6A00"/>
    <w:multiLevelType w:val="hybridMultilevel"/>
    <w:tmpl w:val="9AAAF6FE"/>
    <w:lvl w:ilvl="0" w:tplc="05DAC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86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88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C1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C7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29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4A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AF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6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1917EE"/>
    <w:multiLevelType w:val="hybridMultilevel"/>
    <w:tmpl w:val="989C27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6EF7"/>
    <w:multiLevelType w:val="hybridMultilevel"/>
    <w:tmpl w:val="710A1D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926D3F"/>
    <w:multiLevelType w:val="hybridMultilevel"/>
    <w:tmpl w:val="9502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50B7C"/>
    <w:multiLevelType w:val="hybridMultilevel"/>
    <w:tmpl w:val="B0BC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77B4B"/>
    <w:multiLevelType w:val="hybridMultilevel"/>
    <w:tmpl w:val="98FEE906"/>
    <w:lvl w:ilvl="0" w:tplc="310E3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00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25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20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87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E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62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A6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6D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6F7649"/>
    <w:multiLevelType w:val="hybridMultilevel"/>
    <w:tmpl w:val="40684240"/>
    <w:lvl w:ilvl="0" w:tplc="00806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20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9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20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C4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29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AD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4C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C1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A44C77"/>
    <w:multiLevelType w:val="hybridMultilevel"/>
    <w:tmpl w:val="4A4A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84291"/>
    <w:multiLevelType w:val="hybridMultilevel"/>
    <w:tmpl w:val="CA76A380"/>
    <w:lvl w:ilvl="0" w:tplc="EC4E0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4A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8E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0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4C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6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89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A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6C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C90558"/>
    <w:multiLevelType w:val="hybridMultilevel"/>
    <w:tmpl w:val="15769F12"/>
    <w:lvl w:ilvl="0" w:tplc="9F54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C7826"/>
    <w:multiLevelType w:val="hybridMultilevel"/>
    <w:tmpl w:val="669AB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B423D"/>
    <w:multiLevelType w:val="hybridMultilevel"/>
    <w:tmpl w:val="A3AA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D1828"/>
    <w:multiLevelType w:val="hybridMultilevel"/>
    <w:tmpl w:val="DBD65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5912F2"/>
    <w:multiLevelType w:val="hybridMultilevel"/>
    <w:tmpl w:val="018E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55FE2"/>
    <w:multiLevelType w:val="hybridMultilevel"/>
    <w:tmpl w:val="67303D4A"/>
    <w:lvl w:ilvl="0" w:tplc="CEF6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61F88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0C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A1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A1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AA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47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E4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C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F50246"/>
    <w:multiLevelType w:val="hybridMultilevel"/>
    <w:tmpl w:val="DD361DA4"/>
    <w:lvl w:ilvl="0" w:tplc="723E1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86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C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A3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65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EF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4F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4F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43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FA93CD6"/>
    <w:multiLevelType w:val="hybridMultilevel"/>
    <w:tmpl w:val="193E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9"/>
  </w:num>
  <w:num w:numId="5">
    <w:abstractNumId w:val="13"/>
  </w:num>
  <w:num w:numId="6">
    <w:abstractNumId w:val="22"/>
  </w:num>
  <w:num w:numId="7">
    <w:abstractNumId w:val="4"/>
  </w:num>
  <w:num w:numId="8">
    <w:abstractNumId w:val="17"/>
  </w:num>
  <w:num w:numId="9">
    <w:abstractNumId w:val="20"/>
  </w:num>
  <w:num w:numId="10">
    <w:abstractNumId w:val="14"/>
  </w:num>
  <w:num w:numId="11">
    <w:abstractNumId w:val="6"/>
  </w:num>
  <w:num w:numId="12">
    <w:abstractNumId w:val="12"/>
  </w:num>
  <w:num w:numId="13">
    <w:abstractNumId w:val="11"/>
  </w:num>
  <w:num w:numId="14">
    <w:abstractNumId w:val="18"/>
  </w:num>
  <w:num w:numId="15">
    <w:abstractNumId w:val="1"/>
  </w:num>
  <w:num w:numId="16">
    <w:abstractNumId w:val="15"/>
  </w:num>
  <w:num w:numId="17">
    <w:abstractNumId w:val="16"/>
  </w:num>
  <w:num w:numId="18">
    <w:abstractNumId w:val="7"/>
  </w:num>
  <w:num w:numId="19">
    <w:abstractNumId w:val="21"/>
  </w:num>
  <w:num w:numId="20">
    <w:abstractNumId w:val="0"/>
  </w:num>
  <w:num w:numId="21">
    <w:abstractNumId w:val="2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60"/>
    <w:rsid w:val="00012C4A"/>
    <w:rsid w:val="00037FDD"/>
    <w:rsid w:val="000729F0"/>
    <w:rsid w:val="000754AD"/>
    <w:rsid w:val="000B165E"/>
    <w:rsid w:val="000B586C"/>
    <w:rsid w:val="000D3CBB"/>
    <w:rsid w:val="001012C7"/>
    <w:rsid w:val="001B5B71"/>
    <w:rsid w:val="001E0EA1"/>
    <w:rsid w:val="001F4E26"/>
    <w:rsid w:val="00200443"/>
    <w:rsid w:val="0020515E"/>
    <w:rsid w:val="002A57B7"/>
    <w:rsid w:val="00332C78"/>
    <w:rsid w:val="003503FE"/>
    <w:rsid w:val="003510B4"/>
    <w:rsid w:val="00386F9B"/>
    <w:rsid w:val="003E0285"/>
    <w:rsid w:val="004109D4"/>
    <w:rsid w:val="004567A8"/>
    <w:rsid w:val="00484679"/>
    <w:rsid w:val="00510CCD"/>
    <w:rsid w:val="005179E5"/>
    <w:rsid w:val="0058261F"/>
    <w:rsid w:val="00683605"/>
    <w:rsid w:val="007027CA"/>
    <w:rsid w:val="007653C9"/>
    <w:rsid w:val="00795AF2"/>
    <w:rsid w:val="00797D4C"/>
    <w:rsid w:val="00797E0F"/>
    <w:rsid w:val="007E1A48"/>
    <w:rsid w:val="007E2074"/>
    <w:rsid w:val="007E5CFA"/>
    <w:rsid w:val="00811634"/>
    <w:rsid w:val="00820AC0"/>
    <w:rsid w:val="00994DDB"/>
    <w:rsid w:val="009A788D"/>
    <w:rsid w:val="009C167D"/>
    <w:rsid w:val="00AB6505"/>
    <w:rsid w:val="00AD049B"/>
    <w:rsid w:val="00AD6B95"/>
    <w:rsid w:val="00B33FF7"/>
    <w:rsid w:val="00B63B98"/>
    <w:rsid w:val="00B71A3A"/>
    <w:rsid w:val="00B95D44"/>
    <w:rsid w:val="00C01F41"/>
    <w:rsid w:val="00C1323B"/>
    <w:rsid w:val="00C179C3"/>
    <w:rsid w:val="00C501A1"/>
    <w:rsid w:val="00CA487F"/>
    <w:rsid w:val="00CA5560"/>
    <w:rsid w:val="00CA5977"/>
    <w:rsid w:val="00CC5EA5"/>
    <w:rsid w:val="00D170CA"/>
    <w:rsid w:val="00D33371"/>
    <w:rsid w:val="00D52D3D"/>
    <w:rsid w:val="00D60F16"/>
    <w:rsid w:val="00DB6FE2"/>
    <w:rsid w:val="00DC0A7B"/>
    <w:rsid w:val="00DC6352"/>
    <w:rsid w:val="00DE3899"/>
    <w:rsid w:val="00E17EBD"/>
    <w:rsid w:val="00E71CED"/>
    <w:rsid w:val="00EC04F5"/>
    <w:rsid w:val="00ED2778"/>
    <w:rsid w:val="00ED6877"/>
    <w:rsid w:val="00EF4D5E"/>
    <w:rsid w:val="00F66D94"/>
    <w:rsid w:val="00FB22CE"/>
    <w:rsid w:val="00FB70DC"/>
    <w:rsid w:val="00FC53A6"/>
    <w:rsid w:val="00FE0EA3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7C5D17F"/>
  <w15:chartTrackingRefBased/>
  <w15:docId w15:val="{76F715C7-2916-4646-B6DD-E18AFF69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7CA"/>
  </w:style>
  <w:style w:type="paragraph" w:styleId="Footer">
    <w:name w:val="footer"/>
    <w:basedOn w:val="Normal"/>
    <w:link w:val="FooterChar"/>
    <w:uiPriority w:val="99"/>
    <w:unhideWhenUsed/>
    <w:rsid w:val="00702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7CA"/>
  </w:style>
  <w:style w:type="table" w:styleId="TableGrid">
    <w:name w:val="Table Grid"/>
    <w:basedOn w:val="TableNormal"/>
    <w:uiPriority w:val="39"/>
    <w:rsid w:val="00C1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3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35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836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12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9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1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9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8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56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8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rantsAdministration@hfp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138C28BAB2B458AB804FC2E265490" ma:contentTypeVersion="13" ma:contentTypeDescription="Create a new document." ma:contentTypeScope="" ma:versionID="64b5615804b80a5b7bd135801d27d6d7">
  <xsd:schema xmlns:xsd="http://www.w3.org/2001/XMLSchema" xmlns:xs="http://www.w3.org/2001/XMLSchema" xmlns:p="http://schemas.microsoft.com/office/2006/metadata/properties" xmlns:ns3="024c333d-599d-4ebc-8adb-12042bb97b4a" xmlns:ns4="ed4cf6ba-3bcc-42ff-b6b3-df87e0060022" targetNamespace="http://schemas.microsoft.com/office/2006/metadata/properties" ma:root="true" ma:fieldsID="486ad09eaecf4098f56eb81da9d1ca33" ns3:_="" ns4:_="">
    <xsd:import namespace="024c333d-599d-4ebc-8adb-12042bb97b4a"/>
    <xsd:import namespace="ed4cf6ba-3bcc-42ff-b6b3-df87e0060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c333d-599d-4ebc-8adb-12042bb97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cf6ba-3bcc-42ff-b6b3-df87e0060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9C0AA-73BA-4E2A-A639-8D951EE76AB8}">
  <ds:schemaRefs>
    <ds:schemaRef ds:uri="024c333d-599d-4ebc-8adb-12042bb97b4a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ed4cf6ba-3bcc-42ff-b6b3-df87e0060022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2DC816-5D43-4BA1-A423-C91BBFA56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BEA73-51CF-48A7-8BFF-D02EBB03E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c333d-599d-4ebc-8adb-12042bb97b4a"/>
    <ds:schemaRef ds:uri="ed4cf6ba-3bcc-42ff-b6b3-df87e0060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Bechtel</dc:creator>
  <cp:keywords/>
  <dc:description/>
  <cp:lastModifiedBy>Yvette Bello</cp:lastModifiedBy>
  <cp:revision>3</cp:revision>
  <cp:lastPrinted>2018-06-25T15:25:00Z</cp:lastPrinted>
  <dcterms:created xsi:type="dcterms:W3CDTF">2021-01-28T21:13:00Z</dcterms:created>
  <dcterms:modified xsi:type="dcterms:W3CDTF">2021-02-04T14:47:00Z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0x010100E82138C28BAB2B458AB804FC2E265490</vt:lpwstr>
  </property>
</Properties>
</file>